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69" w:rsidRDefault="00372769">
      <w:pPr>
        <w:pStyle w:val="a3"/>
      </w:pPr>
      <w:r>
        <w:t>Chapter 10. Ventilation Control and Quantification of Performance</w:t>
      </w:r>
    </w:p>
    <w:p w:rsidR="00372769" w:rsidRDefault="00372769">
      <w:pPr>
        <w:pStyle w:val="a3"/>
        <w:rPr>
          <w:rFonts w:hint="eastAsia"/>
        </w:rPr>
      </w:pPr>
      <w:r>
        <w:rPr>
          <w:rFonts w:hint="eastAsia"/>
        </w:rPr>
        <w:t>通風控制與降溫效果量化指標的建立</w:t>
      </w:r>
    </w:p>
    <w:p w:rsidR="00372769" w:rsidRDefault="00372769">
      <w:pPr>
        <w:jc w:val="both"/>
        <w:rPr>
          <w:sz w:val="28"/>
        </w:rPr>
      </w:pPr>
    </w:p>
    <w:p w:rsidR="00372769" w:rsidRDefault="001E1292">
      <w:pPr>
        <w:pStyle w:val="2"/>
      </w:pPr>
      <w:r>
        <w:rPr>
          <w:noProof/>
        </w:rPr>
        <w:drawing>
          <wp:anchor distT="0" distB="0" distL="114300" distR="114300" simplePos="0" relativeHeight="251652096" behindDoc="0" locked="0" layoutInCell="0" allowOverlap="1">
            <wp:simplePos x="0" y="0"/>
            <wp:positionH relativeFrom="column">
              <wp:posOffset>2667000</wp:posOffset>
            </wp:positionH>
            <wp:positionV relativeFrom="paragraph">
              <wp:posOffset>0</wp:posOffset>
            </wp:positionV>
            <wp:extent cx="3089910" cy="1716405"/>
            <wp:effectExtent l="0" t="0" r="0" b="0"/>
            <wp:wrapSquare wrapText="left"/>
            <wp:docPr id="40" name="圖片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7">
                      <a:extLst>
                        <a:ext uri="{28A0092B-C50C-407E-A947-70E740481C1C}">
                          <a14:useLocalDpi xmlns:a14="http://schemas.microsoft.com/office/drawing/2010/main" val="0"/>
                        </a:ext>
                      </a:extLst>
                    </a:blip>
                    <a:srcRect l="16896" t="5652" r="6781" b="8138"/>
                    <a:stretch>
                      <a:fillRect/>
                    </a:stretch>
                  </pic:blipFill>
                  <pic:spPr bwMode="auto">
                    <a:xfrm>
                      <a:off x="0" y="0"/>
                      <a:ext cx="3089910"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69">
        <w:t>10-1. Introduction</w:t>
      </w:r>
    </w:p>
    <w:p w:rsidR="00372769" w:rsidRDefault="00372769">
      <w:pPr>
        <w:jc w:val="both"/>
        <w:rPr>
          <w:sz w:val="28"/>
        </w:rPr>
      </w:pPr>
    </w:p>
    <w:p w:rsidR="00372769" w:rsidRDefault="00372769">
      <w:pPr>
        <w:ind w:firstLine="540"/>
        <w:jc w:val="both"/>
        <w:rPr>
          <w:rFonts w:hint="eastAsia"/>
        </w:rPr>
      </w:pPr>
      <w:r>
        <w:rPr>
          <w:rFonts w:hint="eastAsia"/>
        </w:rPr>
        <w:t>右圖所示為控制系統示意圖，</w:t>
      </w:r>
      <w:r>
        <w:rPr>
          <w:rFonts w:hint="eastAsia"/>
        </w:rPr>
        <w:t>A</w:t>
      </w:r>
      <w:r>
        <w:rPr>
          <w:rFonts w:hint="eastAsia"/>
        </w:rPr>
        <w:t>為室內溫度，</w:t>
      </w:r>
      <w:r>
        <w:t>B</w:t>
      </w:r>
      <w:r>
        <w:rPr>
          <w:rFonts w:hint="eastAsia"/>
        </w:rPr>
        <w:t>為室外溫度，</w:t>
      </w:r>
      <w:r>
        <w:t>T</w:t>
      </w:r>
      <w:r>
        <w:rPr>
          <w:rFonts w:hint="eastAsia"/>
        </w:rPr>
        <w:t>為溫度調節器</w:t>
      </w:r>
      <w:r>
        <w:t>(Thermostat</w:t>
      </w:r>
      <w:r>
        <w:rPr>
          <w:rFonts w:hint="eastAsia"/>
        </w:rPr>
        <w:t>，又稱恆溫器，包括感測、設定與輸出等三個動作</w:t>
      </w:r>
      <w:r>
        <w:t>)</w:t>
      </w:r>
      <w:r>
        <w:rPr>
          <w:rFonts w:hint="eastAsia"/>
        </w:rPr>
        <w:t>，</w:t>
      </w:r>
      <w:r>
        <w:t>H</w:t>
      </w:r>
      <w:r>
        <w:rPr>
          <w:rFonts w:hint="eastAsia"/>
        </w:rPr>
        <w:t>為加熱器。</w:t>
      </w:r>
    </w:p>
    <w:p w:rsidR="00372769" w:rsidRDefault="00372769">
      <w:pPr>
        <w:rPr>
          <w:rFonts w:hint="eastAsia"/>
        </w:rPr>
      </w:pPr>
    </w:p>
    <w:p w:rsidR="00372769" w:rsidRDefault="00372769"/>
    <w:p w:rsidR="00372769" w:rsidRDefault="00372769">
      <w:pPr>
        <w:ind w:firstLine="540"/>
        <w:jc w:val="both"/>
        <w:rPr>
          <w:rFonts w:hint="eastAsia"/>
        </w:rPr>
      </w:pPr>
      <w:r>
        <w:rPr>
          <w:rFonts w:hint="eastAsia"/>
        </w:rPr>
        <w:t>一般包括加熱與通風的溫度控制系統如圖</w:t>
      </w:r>
      <w:r>
        <w:t>10-1</w:t>
      </w:r>
      <w:r>
        <w:rPr>
          <w:rFonts w:hint="eastAsia"/>
        </w:rPr>
        <w:t>所示，外溫與室內之其它熱源影響建築物之散熱情況，直接影響內溫。內溫與恆溫器之設定值控制通風口、風扇與加熱器</w:t>
      </w:r>
      <w:proofErr w:type="gramStart"/>
      <w:r>
        <w:rPr>
          <w:rFonts w:hint="eastAsia"/>
        </w:rPr>
        <w:t>之開閉</w:t>
      </w:r>
      <w:proofErr w:type="gramEnd"/>
      <w:r>
        <w:rPr>
          <w:rFonts w:hint="eastAsia"/>
        </w:rPr>
        <w:t>。通風口、風扇與加熱器對室內溫度的影響</w:t>
      </w:r>
      <w:proofErr w:type="gramStart"/>
      <w:r>
        <w:rPr>
          <w:rFonts w:hint="eastAsia"/>
        </w:rPr>
        <w:t>屬於負回授</w:t>
      </w:r>
      <w:proofErr w:type="gramEnd"/>
      <w:r>
        <w:rPr>
          <w:rFonts w:hint="eastAsia"/>
        </w:rPr>
        <w:t>(</w:t>
      </w:r>
      <w:proofErr w:type="gramStart"/>
      <w:r>
        <w:rPr>
          <w:rFonts w:hint="eastAsia"/>
        </w:rPr>
        <w:t>饋</w:t>
      </w:r>
      <w:proofErr w:type="gramEnd"/>
      <w:r>
        <w:rPr>
          <w:rFonts w:hint="eastAsia"/>
        </w:rPr>
        <w:t>)</w:t>
      </w:r>
      <w:r>
        <w:rPr>
          <w:rFonts w:hint="eastAsia"/>
        </w:rPr>
        <w:t>控制</w:t>
      </w:r>
      <w:r>
        <w:t>(negative feedback control)</w:t>
      </w:r>
      <w:r>
        <w:rPr>
          <w:rFonts w:hint="eastAsia"/>
        </w:rPr>
        <w:t>，</w:t>
      </w:r>
      <w:proofErr w:type="gramStart"/>
      <w:r>
        <w:rPr>
          <w:rFonts w:hint="eastAsia"/>
        </w:rPr>
        <w:t>負回授</w:t>
      </w:r>
      <w:proofErr w:type="gramEnd"/>
      <w:r>
        <w:rPr>
          <w:rFonts w:hint="eastAsia"/>
        </w:rPr>
        <w:t>(</w:t>
      </w:r>
      <w:proofErr w:type="gramStart"/>
      <w:r>
        <w:rPr>
          <w:rFonts w:hint="eastAsia"/>
        </w:rPr>
        <w:t>饋</w:t>
      </w:r>
      <w:proofErr w:type="gramEnd"/>
      <w:r>
        <w:rPr>
          <w:rFonts w:hint="eastAsia"/>
        </w:rPr>
        <w:t>)</w:t>
      </w:r>
      <w:r>
        <w:rPr>
          <w:rFonts w:hint="eastAsia"/>
        </w:rPr>
        <w:t>代表此次的動作幅度愈大，下次所需的動作幅度則愈小。</w:t>
      </w:r>
    </w:p>
    <w:p w:rsidR="00372769" w:rsidRDefault="00372769"/>
    <w:p w:rsidR="00372769" w:rsidRDefault="001E1292">
      <w:r>
        <w:rPr>
          <w:noProof/>
        </w:rPr>
        <w:drawing>
          <wp:anchor distT="0" distB="0" distL="114300" distR="114300" simplePos="0" relativeHeight="251653120" behindDoc="0" locked="0" layoutInCell="0" allowOverlap="1">
            <wp:simplePos x="0" y="0"/>
            <wp:positionH relativeFrom="column">
              <wp:posOffset>228600</wp:posOffset>
            </wp:positionH>
            <wp:positionV relativeFrom="paragraph">
              <wp:posOffset>0</wp:posOffset>
            </wp:positionV>
            <wp:extent cx="4813935" cy="3022600"/>
            <wp:effectExtent l="0" t="0" r="0" b="0"/>
            <wp:wrapTopAndBottom/>
            <wp:docPr id="39" name="圖片 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935" cy="302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769" w:rsidRDefault="00372769">
      <w:pPr>
        <w:rPr>
          <w:rFonts w:hint="eastAsia"/>
        </w:rPr>
      </w:pPr>
      <w:r>
        <w:br w:type="page"/>
      </w:r>
      <w:r>
        <w:rPr>
          <w:rFonts w:hint="eastAsia"/>
        </w:rPr>
        <w:lastRenderedPageBreak/>
        <w:t>常見的回授</w:t>
      </w:r>
      <w:r>
        <w:rPr>
          <w:rFonts w:hint="eastAsia"/>
        </w:rPr>
        <w:t>(</w:t>
      </w:r>
      <w:proofErr w:type="gramStart"/>
      <w:r>
        <w:rPr>
          <w:rFonts w:hint="eastAsia"/>
        </w:rPr>
        <w:t>饋</w:t>
      </w:r>
      <w:proofErr w:type="gramEnd"/>
      <w:r>
        <w:rPr>
          <w:rFonts w:hint="eastAsia"/>
        </w:rPr>
        <w:t>)</w:t>
      </w:r>
      <w:r>
        <w:rPr>
          <w:rFonts w:hint="eastAsia"/>
        </w:rPr>
        <w:t>控制包括：</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5094"/>
      </w:tblGrid>
      <w:tr w:rsidR="00372769">
        <w:tblPrEx>
          <w:tblCellMar>
            <w:top w:w="0" w:type="dxa"/>
            <w:bottom w:w="0" w:type="dxa"/>
          </w:tblCellMar>
        </w:tblPrEx>
        <w:tc>
          <w:tcPr>
            <w:tcW w:w="2520" w:type="dxa"/>
          </w:tcPr>
          <w:p w:rsidR="00372769" w:rsidRDefault="00372769">
            <w:r>
              <w:rPr>
                <w:rFonts w:hint="eastAsia"/>
              </w:rPr>
              <w:t>On/Off Control</w:t>
            </w:r>
          </w:p>
        </w:tc>
        <w:tc>
          <w:tcPr>
            <w:tcW w:w="5094" w:type="dxa"/>
          </w:tcPr>
          <w:p w:rsidR="00372769" w:rsidRDefault="00372769">
            <w:r>
              <w:t>Simple, Less accurate, Overshoot</w:t>
            </w:r>
          </w:p>
        </w:tc>
      </w:tr>
      <w:tr w:rsidR="00372769">
        <w:tblPrEx>
          <w:tblCellMar>
            <w:top w:w="0" w:type="dxa"/>
            <w:bottom w:w="0" w:type="dxa"/>
          </w:tblCellMar>
        </w:tblPrEx>
        <w:tc>
          <w:tcPr>
            <w:tcW w:w="2520" w:type="dxa"/>
          </w:tcPr>
          <w:p w:rsidR="00372769" w:rsidRDefault="00372769">
            <w:pPr>
              <w:rPr>
                <w:rFonts w:hint="eastAsia"/>
              </w:rPr>
            </w:pPr>
            <w:r>
              <w:rPr>
                <w:rFonts w:hint="eastAsia"/>
              </w:rPr>
              <w:t>比例控制</w:t>
            </w:r>
          </w:p>
          <w:p w:rsidR="00372769" w:rsidRDefault="00372769">
            <w:r>
              <w:t>Proportional control</w:t>
            </w:r>
          </w:p>
        </w:tc>
        <w:tc>
          <w:tcPr>
            <w:tcW w:w="5094" w:type="dxa"/>
          </w:tcPr>
          <w:p w:rsidR="00372769" w:rsidRDefault="00372769">
            <w:r>
              <w:t>The rate at which the controlled parameter is delivered is proportional to the difference between the reference input and the controlled output.</w:t>
            </w:r>
          </w:p>
          <w:p w:rsidR="00372769" w:rsidRDefault="00372769">
            <w:r>
              <w:t>This applies correction in proportion to the size of the error.</w:t>
            </w:r>
          </w:p>
        </w:tc>
      </w:tr>
      <w:tr w:rsidR="00372769">
        <w:tblPrEx>
          <w:tblCellMar>
            <w:top w:w="0" w:type="dxa"/>
            <w:bottom w:w="0" w:type="dxa"/>
          </w:tblCellMar>
        </w:tblPrEx>
        <w:tc>
          <w:tcPr>
            <w:tcW w:w="2520" w:type="dxa"/>
          </w:tcPr>
          <w:p w:rsidR="00372769" w:rsidRDefault="00372769">
            <w:pPr>
              <w:rPr>
                <w:rFonts w:hint="eastAsia"/>
              </w:rPr>
            </w:pPr>
            <w:r>
              <w:rPr>
                <w:rFonts w:hint="eastAsia"/>
              </w:rPr>
              <w:t>積分控制</w:t>
            </w:r>
          </w:p>
          <w:p w:rsidR="00372769" w:rsidRDefault="00372769">
            <w:r>
              <w:t>Integral control</w:t>
            </w:r>
          </w:p>
        </w:tc>
        <w:tc>
          <w:tcPr>
            <w:tcW w:w="5094" w:type="dxa"/>
          </w:tcPr>
          <w:p w:rsidR="00372769" w:rsidRDefault="00372769">
            <w:r>
              <w:t>Limits small long-term offsets from set-points. Acts to integrate error over time and bring the average error to zero.</w:t>
            </w:r>
          </w:p>
          <w:p w:rsidR="00372769" w:rsidRDefault="00372769">
            <w:r>
              <w:t>This applies correction in proportion to the integral of the error.</w:t>
            </w:r>
          </w:p>
        </w:tc>
      </w:tr>
      <w:tr w:rsidR="00372769">
        <w:tblPrEx>
          <w:tblCellMar>
            <w:top w:w="0" w:type="dxa"/>
            <w:bottom w:w="0" w:type="dxa"/>
          </w:tblCellMar>
        </w:tblPrEx>
        <w:tc>
          <w:tcPr>
            <w:tcW w:w="2520" w:type="dxa"/>
          </w:tcPr>
          <w:p w:rsidR="00372769" w:rsidRDefault="00372769">
            <w:pPr>
              <w:rPr>
                <w:rFonts w:hint="eastAsia"/>
              </w:rPr>
            </w:pPr>
            <w:r>
              <w:rPr>
                <w:rFonts w:hint="eastAsia"/>
              </w:rPr>
              <w:t>微分控制</w:t>
            </w:r>
          </w:p>
          <w:p w:rsidR="00372769" w:rsidRDefault="00372769">
            <w:r>
              <w:t>Derivative control</w:t>
            </w:r>
          </w:p>
        </w:tc>
        <w:tc>
          <w:tcPr>
            <w:tcW w:w="5094" w:type="dxa"/>
          </w:tcPr>
          <w:p w:rsidR="00372769" w:rsidRDefault="00372769">
            <w:r>
              <w:t xml:space="preserve">DC is used when a rapid response is desired. The time derivate of error determines the magnitude of the response. DC is useful to prevent sudden large departures of the controlled variable from the </w:t>
            </w:r>
            <w:proofErr w:type="spellStart"/>
            <w:r>
              <w:t>setpoint</w:t>
            </w:r>
            <w:proofErr w:type="spellEnd"/>
            <w:r>
              <w:t>.</w:t>
            </w:r>
          </w:p>
          <w:p w:rsidR="00372769" w:rsidRDefault="00372769">
            <w:r>
              <w:t>This applies correction in proportion to the rate of change of the error.</w:t>
            </w:r>
          </w:p>
        </w:tc>
      </w:tr>
    </w:tbl>
    <w:p w:rsidR="00372769" w:rsidRDefault="00372769"/>
    <w:p w:rsidR="001E1292" w:rsidRPr="001E1292" w:rsidRDefault="001E1292">
      <w:pPr>
        <w:jc w:val="center"/>
        <w:rPr>
          <w:sz w:val="40"/>
        </w:rPr>
      </w:pPr>
      <m:oMathPara>
        <m:oMath>
          <m:r>
            <w:rPr>
              <w:rFonts w:ascii="Cambria Math" w:eastAsia="Cambria Math" w:hAnsi="Cambria Math"/>
              <w:sz w:val="40"/>
            </w:rPr>
            <m:t>P=</m:t>
          </m:r>
          <m:sSub>
            <m:sSubPr>
              <m:ctrlPr>
                <w:rPr>
                  <w:rFonts w:ascii="Cambria Math" w:eastAsia="Cambria Math" w:hAnsi="Cambria Math"/>
                  <w:i/>
                  <w:sz w:val="40"/>
                </w:rPr>
              </m:ctrlPr>
            </m:sSubPr>
            <m:e>
              <m:r>
                <w:rPr>
                  <w:rFonts w:ascii="Cambria Math" w:eastAsia="Cambria Math" w:hAnsi="Cambria Math"/>
                  <w:sz w:val="40"/>
                </w:rPr>
                <m:t>K</m:t>
              </m:r>
            </m:e>
            <m:sub>
              <m:r>
                <w:rPr>
                  <w:rFonts w:ascii="Cambria Math" w:eastAsia="Cambria Math" w:hAnsi="Cambria Math"/>
                  <w:sz w:val="40"/>
                </w:rPr>
                <m:t>P</m:t>
              </m:r>
            </m:sub>
          </m:sSub>
          <m:sSub>
            <m:sSubPr>
              <m:ctrlPr>
                <w:rPr>
                  <w:rFonts w:ascii="Cambria Math" w:eastAsia="Cambria Math" w:hAnsi="Cambria Math"/>
                  <w:i/>
                  <w:sz w:val="40"/>
                </w:rPr>
              </m:ctrlPr>
            </m:sSubPr>
            <m:e>
              <m:r>
                <w:rPr>
                  <w:rFonts w:ascii="Cambria Math" w:eastAsia="Cambria Math" w:hAnsi="Cambria Math"/>
                  <w:sz w:val="40"/>
                </w:rPr>
                <m:t>E</m:t>
              </m:r>
            </m:e>
            <m:sub>
              <m:r>
                <w:rPr>
                  <w:rFonts w:ascii="Cambria Math" w:eastAsia="Cambria Math" w:hAnsi="Cambria Math"/>
                  <w:sz w:val="40"/>
                </w:rPr>
                <m:t>P</m:t>
              </m:r>
            </m:sub>
          </m:sSub>
          <m:r>
            <w:rPr>
              <w:rFonts w:ascii="Cambria Math" w:eastAsia="Cambria Math" w:hAnsi="Cambria Math"/>
              <w:sz w:val="40"/>
            </w:rPr>
            <m:t xml:space="preserve">+ </m:t>
          </m:r>
          <m:sSub>
            <m:sSubPr>
              <m:ctrlPr>
                <w:rPr>
                  <w:rFonts w:ascii="Cambria Math" w:eastAsia="Cambria Math" w:hAnsi="Cambria Math"/>
                  <w:i/>
                  <w:sz w:val="40"/>
                </w:rPr>
              </m:ctrlPr>
            </m:sSubPr>
            <m:e>
              <m:r>
                <w:rPr>
                  <w:rFonts w:ascii="Cambria Math" w:eastAsia="Cambria Math" w:hAnsi="Cambria Math"/>
                  <w:sz w:val="40"/>
                </w:rPr>
                <m:t>K</m:t>
              </m:r>
            </m:e>
            <m:sub>
              <m:r>
                <w:rPr>
                  <w:rFonts w:ascii="Cambria Math" w:eastAsia="Cambria Math" w:hAnsi="Cambria Math"/>
                  <w:sz w:val="40"/>
                </w:rPr>
                <m:t>I</m:t>
              </m:r>
            </m:sub>
          </m:sSub>
          <m:nary>
            <m:naryPr>
              <m:limLoc m:val="subSup"/>
              <m:ctrlPr>
                <w:rPr>
                  <w:rFonts w:ascii="Cambria Math" w:eastAsia="Cambria Math" w:hAnsi="Cambria Math"/>
                  <w:i/>
                  <w:sz w:val="40"/>
                </w:rPr>
              </m:ctrlPr>
            </m:naryPr>
            <m:sub>
              <m:r>
                <w:rPr>
                  <w:rFonts w:ascii="Cambria Math" w:eastAsia="Cambria Math" w:hAnsi="Cambria Math"/>
                  <w:sz w:val="40"/>
                </w:rPr>
                <m:t>0</m:t>
              </m:r>
            </m:sub>
            <m:sup>
              <m:r>
                <w:rPr>
                  <w:rFonts w:ascii="Cambria Math" w:eastAsia="Cambria Math" w:hAnsi="Cambria Math"/>
                  <w:sz w:val="40"/>
                </w:rPr>
                <m:t>t</m:t>
              </m:r>
            </m:sup>
            <m:e>
              <m:sSub>
                <m:sSubPr>
                  <m:ctrlPr>
                    <w:rPr>
                      <w:rFonts w:ascii="Cambria Math" w:eastAsia="Cambria Math" w:hAnsi="Cambria Math"/>
                      <w:i/>
                      <w:sz w:val="40"/>
                    </w:rPr>
                  </m:ctrlPr>
                </m:sSubPr>
                <m:e>
                  <m:r>
                    <w:rPr>
                      <w:rFonts w:ascii="Cambria Math" w:eastAsia="Cambria Math" w:hAnsi="Cambria Math"/>
                      <w:sz w:val="40"/>
                    </w:rPr>
                    <m:t>E</m:t>
                  </m:r>
                </m:e>
                <m:sub>
                  <m:r>
                    <w:rPr>
                      <w:rFonts w:ascii="Cambria Math" w:eastAsia="Cambria Math" w:hAnsi="Cambria Math"/>
                      <w:sz w:val="40"/>
                    </w:rPr>
                    <m:t>P</m:t>
                  </m:r>
                </m:sub>
              </m:sSub>
              <m:r>
                <w:rPr>
                  <w:rFonts w:ascii="Cambria Math" w:eastAsia="Cambria Math" w:hAnsi="Cambria Math"/>
                  <w:sz w:val="40"/>
                </w:rPr>
                <m:t xml:space="preserve">dt+ </m:t>
              </m:r>
              <m:sSub>
                <m:sSubPr>
                  <m:ctrlPr>
                    <w:rPr>
                      <w:rFonts w:ascii="Cambria Math" w:eastAsia="Cambria Math" w:hAnsi="Cambria Math"/>
                      <w:i/>
                      <w:sz w:val="40"/>
                    </w:rPr>
                  </m:ctrlPr>
                </m:sSubPr>
                <m:e>
                  <m:r>
                    <w:rPr>
                      <w:rFonts w:ascii="Cambria Math" w:eastAsia="Cambria Math" w:hAnsi="Cambria Math"/>
                      <w:sz w:val="40"/>
                    </w:rPr>
                    <m:t>K</m:t>
                  </m:r>
                </m:e>
                <m:sub>
                  <m:r>
                    <w:rPr>
                      <w:rFonts w:ascii="Cambria Math" w:eastAsia="Cambria Math" w:hAnsi="Cambria Math"/>
                      <w:sz w:val="40"/>
                    </w:rPr>
                    <m:t xml:space="preserve">D </m:t>
                  </m:r>
                </m:sub>
              </m:sSub>
              <m:f>
                <m:fPr>
                  <m:ctrlPr>
                    <w:rPr>
                      <w:rFonts w:ascii="Cambria Math" w:eastAsia="Cambria Math" w:hAnsi="Cambria Math"/>
                      <w:i/>
                      <w:sz w:val="40"/>
                    </w:rPr>
                  </m:ctrlPr>
                </m:fPr>
                <m:num>
                  <m:r>
                    <w:rPr>
                      <w:rFonts w:ascii="Cambria Math" w:eastAsia="Cambria Math" w:hAnsi="Cambria Math"/>
                      <w:sz w:val="40"/>
                    </w:rPr>
                    <m:t>d</m:t>
                  </m:r>
                  <m:sSub>
                    <m:sSubPr>
                      <m:ctrlPr>
                        <w:rPr>
                          <w:rFonts w:ascii="Cambria Math" w:eastAsia="Cambria Math" w:hAnsi="Cambria Math"/>
                          <w:i/>
                          <w:sz w:val="40"/>
                        </w:rPr>
                      </m:ctrlPr>
                    </m:sSubPr>
                    <m:e>
                      <m:r>
                        <w:rPr>
                          <w:rFonts w:ascii="Cambria Math" w:eastAsia="Cambria Math" w:hAnsi="Cambria Math"/>
                          <w:sz w:val="40"/>
                        </w:rPr>
                        <m:t>E</m:t>
                      </m:r>
                    </m:e>
                    <m:sub>
                      <m:r>
                        <w:rPr>
                          <w:rFonts w:ascii="Cambria Math" w:eastAsia="Cambria Math" w:hAnsi="Cambria Math"/>
                          <w:sz w:val="40"/>
                        </w:rPr>
                        <m:t>P</m:t>
                      </m:r>
                    </m:sub>
                  </m:sSub>
                </m:num>
                <m:den>
                  <m:r>
                    <w:rPr>
                      <w:rFonts w:ascii="Cambria Math" w:eastAsia="Cambria Math" w:hAnsi="Cambria Math"/>
                      <w:sz w:val="40"/>
                    </w:rPr>
                    <m:t>dt</m:t>
                  </m:r>
                </m:den>
              </m:f>
            </m:e>
          </m:nary>
          <m:r>
            <w:rPr>
              <w:rFonts w:ascii="Cambria Math" w:eastAsia="Cambria Math" w:hAnsi="Cambria Math"/>
              <w:sz w:val="40"/>
            </w:rPr>
            <m:t xml:space="preserve">+ </m:t>
          </m:r>
          <m:sSub>
            <m:sSubPr>
              <m:ctrlPr>
                <w:rPr>
                  <w:rFonts w:ascii="Cambria Math" w:eastAsia="Cambria Math" w:hAnsi="Cambria Math"/>
                  <w:i/>
                  <w:sz w:val="40"/>
                </w:rPr>
              </m:ctrlPr>
            </m:sSubPr>
            <m:e>
              <m:r>
                <w:rPr>
                  <w:rFonts w:ascii="Cambria Math" w:eastAsia="Cambria Math" w:hAnsi="Cambria Math"/>
                  <w:sz w:val="40"/>
                </w:rPr>
                <m:t>P</m:t>
              </m:r>
            </m:e>
            <m:sub>
              <m:r>
                <w:rPr>
                  <w:rFonts w:ascii="Cambria Math" w:eastAsia="Cambria Math" w:hAnsi="Cambria Math"/>
                  <w:sz w:val="40"/>
                </w:rPr>
                <m:t>t</m:t>
              </m:r>
            </m:sub>
          </m:sSub>
          <m:r>
            <w:rPr>
              <w:rFonts w:ascii="Cambria Math" w:eastAsia="Cambria Math" w:hAnsi="Cambria Math"/>
              <w:sz w:val="40"/>
            </w:rPr>
            <m:t>(0)</m:t>
          </m:r>
        </m:oMath>
      </m:oMathPara>
    </w:p>
    <w:p w:rsidR="00372769" w:rsidRDefault="00372769"/>
    <w:p w:rsidR="00372769" w:rsidRDefault="00372769">
      <w:pPr>
        <w:pStyle w:val="2"/>
      </w:pPr>
      <w:r>
        <w:t>10.2. Duty Factors, staged fan systems using single speed fans</w:t>
      </w:r>
    </w:p>
    <w:p w:rsidR="00372769" w:rsidRDefault="00372769"/>
    <w:p w:rsidR="00372769" w:rsidRDefault="00372769">
      <w:pPr>
        <w:ind w:firstLine="540"/>
        <w:rPr>
          <w:rFonts w:hint="eastAsia"/>
        </w:rPr>
      </w:pPr>
      <w:r>
        <w:rPr>
          <w:rFonts w:hint="eastAsia"/>
        </w:rPr>
        <w:t>風機系統的</w:t>
      </w:r>
      <w:r>
        <w:t>Duty Factor</w:t>
      </w:r>
      <w:r>
        <w:rPr>
          <w:rFonts w:hint="eastAsia"/>
        </w:rPr>
        <w:t xml:space="preserve"> </w:t>
      </w:r>
      <w:r>
        <w:rPr>
          <w:rFonts w:hint="eastAsia"/>
        </w:rPr>
        <w:t>定義為全年的平均風量率</w:t>
      </w:r>
      <w:r>
        <w:t>(m</w:t>
      </w:r>
      <w:r>
        <w:rPr>
          <w:vertAlign w:val="superscript"/>
        </w:rPr>
        <w:t>3</w:t>
      </w:r>
      <w:r>
        <w:t>/s)</w:t>
      </w:r>
      <w:r>
        <w:rPr>
          <w:rFonts w:hint="eastAsia"/>
        </w:rPr>
        <w:t>除以該系統的最大風量率。如果風機系統的</w:t>
      </w:r>
      <w:r>
        <w:t>Duty Factor</w:t>
      </w:r>
      <w:r>
        <w:rPr>
          <w:rFonts w:hint="eastAsia"/>
        </w:rPr>
        <w:t>與風機之效率為已知，</w:t>
      </w:r>
      <w:proofErr w:type="gramStart"/>
      <w:r>
        <w:rPr>
          <w:rFonts w:hint="eastAsia"/>
        </w:rPr>
        <w:t>則風機</w:t>
      </w:r>
      <w:proofErr w:type="gramEnd"/>
      <w:r>
        <w:rPr>
          <w:rFonts w:hint="eastAsia"/>
        </w:rPr>
        <w:t>之全年使用成本即可計算求得。</w:t>
      </w:r>
    </w:p>
    <w:p w:rsidR="00372769" w:rsidRDefault="00372769">
      <w:pPr>
        <w:rPr>
          <w:rFonts w:hint="eastAsia"/>
        </w:rPr>
      </w:pPr>
    </w:p>
    <w:p w:rsidR="00372769" w:rsidRDefault="00372769">
      <w:pPr>
        <w:ind w:firstLine="540"/>
        <w:rPr>
          <w:rFonts w:hint="eastAsia"/>
        </w:rPr>
      </w:pPr>
      <w:r>
        <w:rPr>
          <w:rFonts w:hint="eastAsia"/>
        </w:rPr>
        <w:t>圖</w:t>
      </w:r>
      <w:r>
        <w:t>10-2. (</w:t>
      </w:r>
      <w:r>
        <w:rPr>
          <w:rFonts w:hint="eastAsia"/>
        </w:rPr>
        <w:t>下方左圖</w:t>
      </w:r>
      <w:r>
        <w:t>)</w:t>
      </w:r>
      <w:r>
        <w:rPr>
          <w:rFonts w:hint="eastAsia"/>
        </w:rPr>
        <w:t>所示的控制系統有</w:t>
      </w:r>
      <w:r>
        <w:t>4</w:t>
      </w:r>
      <w:r>
        <w:rPr>
          <w:rFonts w:hint="eastAsia"/>
        </w:rPr>
        <w:t>個風量，需要使用三個</w:t>
      </w:r>
      <w:r>
        <w:t>Thermostat</w:t>
      </w:r>
      <w:r>
        <w:rPr>
          <w:rFonts w:hint="eastAsia"/>
        </w:rPr>
        <w:t>設定三個室內溫度設定值</w:t>
      </w:r>
      <w:r>
        <w:rPr>
          <w:rFonts w:hint="eastAsia"/>
        </w:rPr>
        <w:t>(T</w:t>
      </w:r>
      <w:r>
        <w:rPr>
          <w:rFonts w:hint="eastAsia"/>
          <w:vertAlign w:val="subscript"/>
        </w:rPr>
        <w:t>1</w:t>
      </w:r>
      <w:r>
        <w:rPr>
          <w:rFonts w:hint="eastAsia"/>
          <w:vertAlign w:val="superscript"/>
        </w:rPr>
        <w:t>*</w:t>
      </w:r>
      <w:r>
        <w:rPr>
          <w:rFonts w:hint="eastAsia"/>
        </w:rPr>
        <w:t>,T</w:t>
      </w:r>
      <w:r>
        <w:rPr>
          <w:rFonts w:hint="eastAsia"/>
          <w:vertAlign w:val="subscript"/>
        </w:rPr>
        <w:t>2</w:t>
      </w:r>
      <w:r>
        <w:rPr>
          <w:rFonts w:hint="eastAsia"/>
          <w:vertAlign w:val="superscript"/>
        </w:rPr>
        <w:t>*</w:t>
      </w:r>
      <w:r>
        <w:rPr>
          <w:rFonts w:hint="eastAsia"/>
        </w:rPr>
        <w:t>,T</w:t>
      </w:r>
      <w:r>
        <w:rPr>
          <w:rFonts w:hint="eastAsia"/>
          <w:vertAlign w:val="subscript"/>
        </w:rPr>
        <w:t>3</w:t>
      </w:r>
      <w:r>
        <w:rPr>
          <w:rFonts w:hint="eastAsia"/>
          <w:vertAlign w:val="superscript"/>
        </w:rPr>
        <w:t>*</w:t>
      </w:r>
      <w:r>
        <w:rPr>
          <w:rFonts w:hint="eastAsia"/>
        </w:rPr>
        <w:t>)</w:t>
      </w:r>
      <w:r>
        <w:rPr>
          <w:rFonts w:hint="eastAsia"/>
        </w:rPr>
        <w:t>。圖</w:t>
      </w:r>
      <w:r>
        <w:t>10-3. (</w:t>
      </w:r>
      <w:r>
        <w:rPr>
          <w:rFonts w:hint="eastAsia"/>
        </w:rPr>
        <w:t>下方右圖</w:t>
      </w:r>
      <w:r>
        <w:t xml:space="preserve">) </w:t>
      </w:r>
      <w:r>
        <w:rPr>
          <w:rFonts w:hint="eastAsia"/>
        </w:rPr>
        <w:t>所示為另一類控制系統，其平均風量率與外溫呈平滑函數關係。</w:t>
      </w:r>
    </w:p>
    <w:p w:rsidR="00372769" w:rsidRDefault="001E1292">
      <w:pPr>
        <w:rPr>
          <w:rFonts w:hint="eastAsia"/>
        </w:rPr>
      </w:pPr>
      <w:r>
        <w:rPr>
          <w:noProof/>
        </w:rPr>
        <mc:AlternateContent>
          <mc:Choice Requires="wpg">
            <w:drawing>
              <wp:anchor distT="0" distB="0" distL="114300" distR="114300" simplePos="0" relativeHeight="251662336" behindDoc="0" locked="0" layoutInCell="0" allowOverlap="1">
                <wp:simplePos x="0" y="0"/>
                <wp:positionH relativeFrom="column">
                  <wp:posOffset>2628900</wp:posOffset>
                </wp:positionH>
                <wp:positionV relativeFrom="paragraph">
                  <wp:posOffset>201295</wp:posOffset>
                </wp:positionV>
                <wp:extent cx="2745105" cy="1828800"/>
                <wp:effectExtent l="0" t="0" r="0" b="0"/>
                <wp:wrapNone/>
                <wp:docPr id="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105" cy="1828800"/>
                          <a:chOff x="6480" y="5940"/>
                          <a:chExt cx="4323" cy="2880"/>
                        </a:xfrm>
                      </wpg:grpSpPr>
                      <pic:pic xmlns:pic="http://schemas.openxmlformats.org/drawingml/2006/picture">
                        <pic:nvPicPr>
                          <pic:cNvPr id="36" name="Picture 38" descr="7"/>
                          <pic:cNvPicPr>
                            <a:picLocks noChangeAspect="1" noChangeArrowheads="1"/>
                          </pic:cNvPicPr>
                        </pic:nvPicPr>
                        <pic:blipFill>
                          <a:blip r:embed="rId9">
                            <a:extLst>
                              <a:ext uri="{28A0092B-C50C-407E-A947-70E740481C1C}">
                                <a14:useLocalDpi xmlns:a14="http://schemas.microsoft.com/office/drawing/2010/main" val="0"/>
                              </a:ext>
                            </a:extLst>
                          </a:blip>
                          <a:srcRect l="23837" r="24080" b="15559"/>
                          <a:stretch>
                            <a:fillRect/>
                          </a:stretch>
                        </pic:blipFill>
                        <pic:spPr bwMode="auto">
                          <a:xfrm>
                            <a:off x="6480" y="5940"/>
                            <a:ext cx="4323"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Text Box 39"/>
                        <wps:cNvSpPr txBox="1">
                          <a:spLocks noChangeArrowheads="1"/>
                        </wps:cNvSpPr>
                        <wps:spPr bwMode="auto">
                          <a:xfrm>
                            <a:off x="7380" y="8460"/>
                            <a:ext cx="28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769" w:rsidRDefault="00372769">
                              <w:pPr>
                                <w:snapToGrid w:val="0"/>
                                <w:jc w:val="center"/>
                              </w:pPr>
                              <w:r>
                                <w:rPr>
                                  <w:rFonts w:hint="eastAsia"/>
                                  <w:sz w:val="20"/>
                                </w:rPr>
                                <w:t>室外溫度</w:t>
                              </w:r>
                            </w:p>
                          </w:txbxContent>
                        </wps:txbx>
                        <wps:bodyPr rot="0" vert="horz" wrap="square" lIns="91440" tIns="45720" rIns="91440" bIns="45720" anchor="t" anchorCtr="0" upright="1">
                          <a:noAutofit/>
                        </wps:bodyPr>
                      </wps:wsp>
                      <wps:wsp>
                        <wps:cNvPr id="38" name="Text Box 40"/>
                        <wps:cNvSpPr txBox="1">
                          <a:spLocks noChangeArrowheads="1"/>
                        </wps:cNvSpPr>
                        <wps:spPr bwMode="auto">
                          <a:xfrm>
                            <a:off x="6480" y="6300"/>
                            <a:ext cx="54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769" w:rsidRDefault="00372769">
                              <w:pPr>
                                <w:snapToGrid w:val="0"/>
                                <w:jc w:val="center"/>
                                <w:rPr>
                                  <w:sz w:val="20"/>
                                </w:rPr>
                              </w:pPr>
                              <w:r>
                                <w:rPr>
                                  <w:rFonts w:hint="eastAsia"/>
                                  <w:sz w:val="20"/>
                                </w:rPr>
                                <w:t>平均風量率</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07pt;margin-top:15.85pt;width:216.15pt;height:2in;z-index:251662336" coordorigin="6480,5940" coordsize="4323,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alt="7" style="position:absolute;left:6480;top:5940;width:4323;height:2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x2zDAAAA2wAAAA8AAABkcnMvZG93bnJldi54bWxEj0Frg0AUhO+B/oflFXKLqw1IMW5CW5AG&#10;PFUDuT7cV5W6b627iebfZwOFHoeZ+YbJD4sZxJUm11tWkEQxCOLG6p5bBae62LyCcB5Z42CZFNzI&#10;wWH/tMox03bmL7pWvhUBwi5DBZ33Yyalazoy6CI7Egfv204GfZBTK/WEc4CbQb7EcSoN9hwWOhzp&#10;o6Pmp7oYBXT+rMp6Tspz8VvYW5Fw+n7ZKrV+Xt52IDwt/j/81z5qBdsUHl/CD5D7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n/HbMMAAADbAAAADwAAAAAAAAAAAAAAAACf&#10;AgAAZHJzL2Rvd25yZXYueG1sUEsFBgAAAAAEAAQA9wAAAI8DAAAAAA==&#10;">
                  <v:imagedata r:id="rId10" o:title="7" cropbottom="10197f" cropleft="15622f" cropright="15781f"/>
                </v:shape>
                <v:shapetype id="_x0000_t202" coordsize="21600,21600" o:spt="202" path="m,l,21600r21600,l21600,xe">
                  <v:stroke joinstyle="miter"/>
                  <v:path gradientshapeok="t" o:connecttype="rect"/>
                </v:shapetype>
                <v:shape id="Text Box 39" o:spid="_x0000_s1028" type="#_x0000_t202" style="position:absolute;left:7380;top:8460;width:28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372769" w:rsidRDefault="00372769">
                        <w:pPr>
                          <w:snapToGrid w:val="0"/>
                          <w:jc w:val="center"/>
                        </w:pPr>
                        <w:r>
                          <w:rPr>
                            <w:rFonts w:hint="eastAsia"/>
                            <w:sz w:val="20"/>
                          </w:rPr>
                          <w:t>室外溫度</w:t>
                        </w:r>
                      </w:p>
                    </w:txbxContent>
                  </v:textbox>
                </v:shape>
                <v:shape id="Text Box 40" o:spid="_x0000_s1029" type="#_x0000_t202" style="position:absolute;left:6480;top:6300;width:5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yn8AA&#10;AADbAAAADwAAAGRycy9kb3ducmV2LnhtbERPy4rCMBTdC/MP4Q7MRjR1CirVWIo4MFJEfO0vzZ22&#10;THNTmqj1781CcHk472Xam0bcqHO1ZQWTcQSCuLC65lLB+fQzmoNwHlljY5kUPMhBuvoYLDHR9s4H&#10;uh19KUIIuwQVVN63iZSuqMigG9uWOHB/tjPoA+xKqTu8h3DTyO8omkqDNYeGCltaV1T8H69GwTDO&#10;XTaZ9bNLvFvvt/lmePA5KfX12WcLEJ56/xa/3L9aQRzGhi/h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Iyn8AAAADbAAAADwAAAAAAAAAAAAAAAACYAgAAZHJzL2Rvd25y&#10;ZXYueG1sUEsFBgAAAAAEAAQA9QAAAIUDAAAAAA==&#10;" stroked="f">
                  <v:textbox style="layout-flow:vertical-ideographic">
                    <w:txbxContent>
                      <w:p w:rsidR="00372769" w:rsidRDefault="00372769">
                        <w:pPr>
                          <w:snapToGrid w:val="0"/>
                          <w:jc w:val="center"/>
                          <w:rPr>
                            <w:sz w:val="20"/>
                          </w:rPr>
                        </w:pPr>
                        <w:r>
                          <w:rPr>
                            <w:rFonts w:hint="eastAsia"/>
                            <w:sz w:val="20"/>
                          </w:rPr>
                          <w:t>平均風量率</w:t>
                        </w:r>
                      </w:p>
                    </w:txbxContent>
                  </v:textbox>
                </v:shape>
              </v:group>
            </w:pict>
          </mc:Fallback>
        </mc:AlternateContent>
      </w:r>
      <w:r>
        <w:rPr>
          <w:noProof/>
        </w:rPr>
        <mc:AlternateContent>
          <mc:Choice Requires="wpg">
            <w:drawing>
              <wp:anchor distT="0" distB="0" distL="114300" distR="114300" simplePos="0" relativeHeight="251661312" behindDoc="0" locked="0" layoutInCell="0" allowOverlap="1">
                <wp:simplePos x="0" y="0"/>
                <wp:positionH relativeFrom="column">
                  <wp:posOffset>-342900</wp:posOffset>
                </wp:positionH>
                <wp:positionV relativeFrom="paragraph">
                  <wp:posOffset>201295</wp:posOffset>
                </wp:positionV>
                <wp:extent cx="2860040" cy="1828800"/>
                <wp:effectExtent l="0" t="0" r="0" b="0"/>
                <wp:wrapNone/>
                <wp:docPr id="3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1828800"/>
                          <a:chOff x="1800" y="5940"/>
                          <a:chExt cx="4504" cy="2880"/>
                        </a:xfrm>
                      </wpg:grpSpPr>
                      <pic:pic xmlns:pic="http://schemas.openxmlformats.org/drawingml/2006/picture">
                        <pic:nvPicPr>
                          <pic:cNvPr id="32" name="Picture 8" descr="未標題-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5940"/>
                            <a:ext cx="4504"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Text Box 35"/>
                        <wps:cNvSpPr txBox="1">
                          <a:spLocks noChangeArrowheads="1"/>
                        </wps:cNvSpPr>
                        <wps:spPr bwMode="auto">
                          <a:xfrm>
                            <a:off x="1800" y="6300"/>
                            <a:ext cx="54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769" w:rsidRDefault="00372769">
                              <w:pPr>
                                <w:snapToGrid w:val="0"/>
                                <w:jc w:val="center"/>
                                <w:rPr>
                                  <w:sz w:val="20"/>
                                </w:rPr>
                              </w:pPr>
                              <w:r>
                                <w:rPr>
                                  <w:rFonts w:hint="eastAsia"/>
                                  <w:sz w:val="20"/>
                                </w:rPr>
                                <w:t>風量率</w:t>
                              </w:r>
                            </w:p>
                          </w:txbxContent>
                        </wps:txbx>
                        <wps:bodyPr rot="0" vert="eaVert" wrap="square" lIns="91440" tIns="45720" rIns="91440" bIns="45720" anchor="t" anchorCtr="0" upright="1">
                          <a:noAutofit/>
                        </wps:bodyPr>
                      </wps:wsp>
                      <wps:wsp>
                        <wps:cNvPr id="34" name="Text Box 36"/>
                        <wps:cNvSpPr txBox="1">
                          <a:spLocks noChangeArrowheads="1"/>
                        </wps:cNvSpPr>
                        <wps:spPr bwMode="auto">
                          <a:xfrm>
                            <a:off x="3060" y="8460"/>
                            <a:ext cx="28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769" w:rsidRDefault="00372769">
                              <w:pPr>
                                <w:snapToGrid w:val="0"/>
                                <w:jc w:val="center"/>
                              </w:pPr>
                              <w:r>
                                <w:rPr>
                                  <w:rFonts w:hint="eastAsia"/>
                                  <w:sz w:val="20"/>
                                </w:rPr>
                                <w:t>室內溫度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0" style="position:absolute;margin-left:-27pt;margin-top:15.85pt;width:225.2pt;height:2in;z-index:251661312" coordorigin="1800,5940" coordsize="4504,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" o:allowincell="f">
                <v:shape id="Picture 8" o:spid="_x0000_s1031" type="#_x0000_t75" alt="未標題-1" style="position:absolute;left:1800;top:5940;width:4504;height:2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5O3jEAAAA2wAAAA8AAABkcnMvZG93bnJldi54bWxEj09rwkAUxO8Fv8PyBG91oylVoquI2tJb&#10;afx3fWSfSTD7NuyuGvvpu4VCj8PM/IaZLzvTiBs5X1tWMBomIIgLq2suFex3b89TED4ga2wsk4IH&#10;eVguek9zzLS98xfd8lCKCGGfoYIqhDaT0hcVGfRD2xJH72ydwRClK6V2eI9w08hxkrxKgzXHhQpb&#10;WldUXPKrUfDyPtk8yu/tZ3pypyLknvPDMVVq0O9WMxCBuvAf/mt/aAXpGH6/xB8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5O3jEAAAA2wAAAA8AAAAAAAAAAAAAAAAA&#10;nwIAAGRycy9kb3ducmV2LnhtbFBLBQYAAAAABAAEAPcAAACQAwAAAAA=&#10;">
                  <v:imagedata r:id="rId12" o:title="未標題-1"/>
                </v:shape>
                <v:shape id="Text Box 35" o:spid="_x0000_s1032" type="#_x0000_t202" style="position:absolute;left:1800;top:6300;width:5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g7sQA&#10;AADbAAAADwAAAGRycy9kb3ducmV2LnhtbESPQWvCQBSE7wX/w/KEXqRuYqBK6ioSFFpCKWp7f2Sf&#10;STD7NmTXJP33rlDocZiZb5j1djSN6KlztWUF8TwCQVxYXXOp4Pt8eFmBcB5ZY2OZFPySg+1m8rTG&#10;VNuBj9SffCkChF2KCirv21RKV1Rk0M1tSxy8i+0M+iC7UuoOhwA3jVxE0as0WHNYqLClrKLieroZ&#10;BbMkd7t4OS5/ks/s6yPfz44+J6Wep+PuDYSn0f+H/9rvWkGSwON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oO7EAAAA2wAAAA8AAAAAAAAAAAAAAAAAmAIAAGRycy9k&#10;b3ducmV2LnhtbFBLBQYAAAAABAAEAPUAAACJAwAAAAA=&#10;" stroked="f">
                  <v:textbox style="layout-flow:vertical-ideographic">
                    <w:txbxContent>
                      <w:p w:rsidR="00372769" w:rsidRDefault="00372769">
                        <w:pPr>
                          <w:snapToGrid w:val="0"/>
                          <w:jc w:val="center"/>
                          <w:rPr>
                            <w:sz w:val="20"/>
                          </w:rPr>
                        </w:pPr>
                        <w:r>
                          <w:rPr>
                            <w:rFonts w:hint="eastAsia"/>
                            <w:sz w:val="20"/>
                          </w:rPr>
                          <w:t>風量率</w:t>
                        </w:r>
                      </w:p>
                    </w:txbxContent>
                  </v:textbox>
                </v:shape>
                <v:shape id="Text Box 36" o:spid="_x0000_s1033" type="#_x0000_t202" style="position:absolute;left:3060;top:8460;width:28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372769" w:rsidRDefault="00372769">
                        <w:pPr>
                          <w:snapToGrid w:val="0"/>
                          <w:jc w:val="center"/>
                        </w:pPr>
                        <w:r>
                          <w:rPr>
                            <w:rFonts w:hint="eastAsia"/>
                            <w:sz w:val="20"/>
                          </w:rPr>
                          <w:t>室內溫度</w:t>
                        </w:r>
                      </w:p>
                    </w:txbxContent>
                  </v:textbox>
                </v:shape>
              </v:group>
            </w:pict>
          </mc:Fallback>
        </mc:AlternateContent>
      </w:r>
    </w:p>
    <w:p w:rsidR="00372769" w:rsidRDefault="00372769">
      <w:pPr>
        <w:rPr>
          <w:rFonts w:hint="eastAsia"/>
        </w:rPr>
      </w:pPr>
    </w:p>
    <w:p w:rsidR="00372769" w:rsidRDefault="00372769">
      <w:pPr>
        <w:rPr>
          <w:rFonts w:hint="eastAsia"/>
        </w:rPr>
      </w:pPr>
    </w:p>
    <w:p w:rsidR="00372769" w:rsidRDefault="00372769">
      <w:pPr>
        <w:rPr>
          <w:rFonts w:hint="eastAsia"/>
        </w:rPr>
      </w:pPr>
    </w:p>
    <w:p w:rsidR="00372769" w:rsidRDefault="00372769">
      <w:pPr>
        <w:rPr>
          <w:rFonts w:hint="eastAsia"/>
        </w:rPr>
      </w:pPr>
    </w:p>
    <w:p w:rsidR="00372769" w:rsidRDefault="00372769">
      <w:pPr>
        <w:rPr>
          <w:rFonts w:hint="eastAsia"/>
        </w:rPr>
      </w:pPr>
    </w:p>
    <w:p w:rsidR="00372769" w:rsidRDefault="00372769">
      <w:pPr>
        <w:rPr>
          <w:rFonts w:hint="eastAsia"/>
        </w:rPr>
      </w:pPr>
    </w:p>
    <w:p w:rsidR="00372769" w:rsidRDefault="00372769">
      <w:pPr>
        <w:rPr>
          <w:rFonts w:hint="eastAsia"/>
        </w:rPr>
      </w:pPr>
    </w:p>
    <w:p w:rsidR="00372769" w:rsidRDefault="00372769">
      <w:pPr>
        <w:rPr>
          <w:rFonts w:hint="eastAsia"/>
        </w:rPr>
      </w:pPr>
    </w:p>
    <w:p w:rsidR="00372769" w:rsidRDefault="00372769">
      <w:pPr>
        <w:rPr>
          <w:rFonts w:hint="eastAsia"/>
        </w:rPr>
      </w:pPr>
    </w:p>
    <w:p w:rsidR="00372769" w:rsidRDefault="001E1292">
      <w:pPr>
        <w:rPr>
          <w:rFonts w:hint="eastAsia"/>
        </w:rPr>
      </w:pPr>
      <w:r>
        <w:rPr>
          <w:noProof/>
        </w:rPr>
        <w:lastRenderedPageBreak/>
        <w:drawing>
          <wp:anchor distT="0" distB="0" distL="114300" distR="114300" simplePos="0" relativeHeight="251655168" behindDoc="0" locked="0" layoutInCell="0" allowOverlap="1">
            <wp:simplePos x="0" y="0"/>
            <wp:positionH relativeFrom="column">
              <wp:posOffset>0</wp:posOffset>
            </wp:positionH>
            <wp:positionV relativeFrom="paragraph">
              <wp:posOffset>429895</wp:posOffset>
            </wp:positionV>
            <wp:extent cx="5271135" cy="2788920"/>
            <wp:effectExtent l="0" t="0" r="0" b="0"/>
            <wp:wrapTopAndBottom/>
            <wp:docPr id="8" name="圖片 14" descr="未標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未標題-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1135" cy="278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69">
        <w:rPr>
          <w:rFonts w:hint="eastAsia"/>
        </w:rPr>
        <w:t>第三種為如表</w:t>
      </w:r>
      <w:r w:rsidR="00372769">
        <w:t>10-1</w:t>
      </w:r>
      <w:r w:rsidR="00372769">
        <w:rPr>
          <w:rFonts w:hint="eastAsia"/>
        </w:rPr>
        <w:t>所示的方法。</w:t>
      </w:r>
    </w:p>
    <w:p w:rsidR="00372769" w:rsidRPr="004D594C" w:rsidRDefault="00372769" w:rsidP="001E1292">
      <w:pPr>
        <w:ind w:firstLine="540"/>
        <w:jc w:val="both"/>
        <w:rPr>
          <w:rFonts w:hint="eastAsia"/>
        </w:rPr>
      </w:pPr>
      <w:r>
        <w:rPr>
          <w:rFonts w:hint="eastAsia"/>
        </w:rPr>
        <w:t>上表中</w:t>
      </w:r>
      <w:r>
        <w:t xml:space="preserve"> t</w:t>
      </w:r>
      <w:r>
        <w:rPr>
          <w:vertAlign w:val="subscript"/>
        </w:rPr>
        <w:t>o</w:t>
      </w:r>
      <w:r>
        <w:rPr>
          <w:rFonts w:hint="eastAsia"/>
        </w:rPr>
        <w:t>可用式</w:t>
      </w:r>
      <w:r>
        <w:t>10-1</w:t>
      </w:r>
      <w:r>
        <w:rPr>
          <w:rFonts w:hint="eastAsia"/>
        </w:rPr>
        <w:t>計算，其中動物所提供</w:t>
      </w:r>
      <w:proofErr w:type="gramStart"/>
      <w:r>
        <w:rPr>
          <w:rFonts w:hint="eastAsia"/>
        </w:rPr>
        <w:t>之顯熱改用</w:t>
      </w:r>
      <w:proofErr w:type="gramEnd"/>
      <w:r>
        <w:rPr>
          <w:rFonts w:hint="eastAsia"/>
        </w:rPr>
        <w:t>式</w:t>
      </w:r>
      <w:r>
        <w:t>10-2</w:t>
      </w:r>
      <w:r>
        <w:rPr>
          <w:rFonts w:hint="eastAsia"/>
        </w:rPr>
        <w:t>的一元二次式表示</w:t>
      </w:r>
      <w:r w:rsidR="001E1292">
        <w:rPr>
          <w:rFonts w:hint="eastAsia"/>
        </w:rPr>
        <w:t xml:space="preserve"> </w:t>
      </w:r>
      <w:r>
        <w:t>(</w:t>
      </w:r>
      <w:r>
        <w:rPr>
          <w:rFonts w:hint="eastAsia"/>
        </w:rPr>
        <w:t>可使用</w:t>
      </w:r>
      <w:r>
        <w:t>POLYNOM</w:t>
      </w:r>
      <w:r>
        <w:rPr>
          <w:rFonts w:hint="eastAsia"/>
        </w:rPr>
        <w:t>程式求出</w:t>
      </w:r>
      <w:r>
        <w:t>a,</w:t>
      </w:r>
      <w:r>
        <w:rPr>
          <w:rFonts w:hint="eastAsia"/>
        </w:rPr>
        <w:t xml:space="preserve"> </w:t>
      </w:r>
      <w:r>
        <w:t>b,</w:t>
      </w:r>
      <w:r>
        <w:rPr>
          <w:rFonts w:hint="eastAsia"/>
        </w:rPr>
        <w:t xml:space="preserve"> </w:t>
      </w:r>
      <w:r>
        <w:t>c</w:t>
      </w:r>
      <w:r>
        <w:rPr>
          <w:rFonts w:hint="eastAsia"/>
        </w:rPr>
        <w:t>係數之值</w:t>
      </w:r>
      <w:r>
        <w:t>)</w:t>
      </w:r>
      <w:r>
        <w:rPr>
          <w:rFonts w:hint="eastAsia"/>
        </w:rPr>
        <w:t>，經重組得式</w:t>
      </w:r>
      <w:r>
        <w:t>10-3</w:t>
      </w:r>
      <w:r>
        <w:rPr>
          <w:rFonts w:hint="eastAsia"/>
        </w:rPr>
        <w:t>可用來計算</w:t>
      </w:r>
      <w:r>
        <w:rPr>
          <w:rFonts w:hint="eastAsia"/>
        </w:rPr>
        <w:t xml:space="preserve"> </w:t>
      </w:r>
      <w:proofErr w:type="spellStart"/>
      <w:r>
        <w:t>t</w:t>
      </w:r>
      <w:r>
        <w:rPr>
          <w:vertAlign w:val="subscript"/>
        </w:rPr>
        <w:t>i</w:t>
      </w:r>
      <w:proofErr w:type="spellEnd"/>
      <w:r>
        <w:rPr>
          <w:rFonts w:hint="eastAsia"/>
        </w:rPr>
        <w:t>，得式</w:t>
      </w:r>
      <w:r>
        <w:t>10-4</w:t>
      </w:r>
      <w:r>
        <w:rPr>
          <w:rFonts w:hint="eastAsia"/>
        </w:rPr>
        <w:t>可用來計算</w:t>
      </w:r>
      <w:r>
        <w:rPr>
          <w:rFonts w:hint="eastAsia"/>
        </w:rPr>
        <w:t xml:space="preserve"> </w:t>
      </w:r>
      <w:r>
        <w:t>t</w:t>
      </w:r>
      <w:r>
        <w:rPr>
          <w:vertAlign w:val="subscript"/>
        </w:rPr>
        <w:t>o</w:t>
      </w:r>
      <w:r>
        <w:rPr>
          <w:rFonts w:hint="eastAsia"/>
        </w:rPr>
        <w:t>。</w:t>
      </w:r>
    </w:p>
    <w:p w:rsidR="00372769" w:rsidRDefault="00816FF3" w:rsidP="00816FF3">
      <w:pPr>
        <w:tabs>
          <w:tab w:val="right" w:leader="dot" w:pos="9360"/>
        </w:tabs>
      </w:pPr>
      <w:r w:rsidRPr="003F5165">
        <w:rPr>
          <w:position w:val="-14"/>
        </w:rPr>
        <w:object w:dxaOrig="5360" w:dyaOrig="400">
          <v:shape id="_x0000_i1025" type="#_x0000_t75" style="width:268pt;height:20pt" o:ole="" o:allowoverlap="f">
            <v:imagedata r:id="rId14" o:title=""/>
          </v:shape>
          <o:OLEObject Type="Embed" ProgID="Equation.3" ShapeID="_x0000_i1025" DrawAspect="Content" ObjectID="_1669127171" r:id="rId15"/>
        </w:object>
      </w:r>
      <w:r w:rsidR="00372769">
        <w:tab/>
        <w:t>(10-1)</w:t>
      </w:r>
    </w:p>
    <w:p w:rsidR="00372769" w:rsidRDefault="00816FF3" w:rsidP="00B75C32">
      <w:pPr>
        <w:tabs>
          <w:tab w:val="right" w:leader="dot" w:pos="9360"/>
        </w:tabs>
      </w:pPr>
      <w:r w:rsidRPr="00CF5015">
        <w:rPr>
          <w:position w:val="-14"/>
        </w:rPr>
        <w:object w:dxaOrig="1880" w:dyaOrig="420">
          <v:shape id="_x0000_i1026" type="#_x0000_t75" style="width:141.1pt;height:32.05pt" o:ole="" o:allowoverlap="f">
            <v:imagedata r:id="rId16" o:title=""/>
          </v:shape>
          <o:OLEObject Type="Embed" ProgID="Equation.3" ShapeID="_x0000_i1026" DrawAspect="Content" ObjectID="_1669127172" r:id="rId17"/>
        </w:object>
      </w:r>
      <w:r w:rsidR="00372769">
        <w:tab/>
        <w:t xml:space="preserve"> (10-2)</w:t>
      </w:r>
    </w:p>
    <w:p w:rsidR="001E1292" w:rsidRDefault="001E1292" w:rsidP="00B75C32">
      <w:pPr>
        <w:tabs>
          <w:tab w:val="right" w:leader="dot" w:pos="9360"/>
        </w:tabs>
        <w:rPr>
          <w:rFonts w:hint="eastAsia"/>
        </w:rPr>
      </w:pPr>
    </w:p>
    <w:p w:rsidR="00372769" w:rsidRDefault="00372769" w:rsidP="00816FF3">
      <w:pPr>
        <w:tabs>
          <w:tab w:val="right" w:leader="dot" w:pos="9360"/>
        </w:tabs>
        <w:ind w:left="5940"/>
      </w:pPr>
      <w:r>
        <w:rPr>
          <w:noProof/>
        </w:rPr>
        <w:object w:dxaOrig="1440" w:dyaOrig="1440">
          <v:shape id="_x0000_s1037" type="#_x0000_t75" style="position:absolute;left:0;text-align:left;margin-left:0;margin-top:0;width:340pt;height:38pt;z-index:251654144" o:allowincell="f">
            <v:imagedata r:id="rId18" o:title=""/>
          </v:shape>
          <o:OLEObject Type="Embed" ProgID="Equation.3" ShapeID="_x0000_s1037" DrawAspect="Content" ObjectID="_1669127175" r:id="rId19"/>
        </w:object>
      </w:r>
      <w:r w:rsidR="00816FF3">
        <w:t xml:space="preserve">       </w:t>
      </w:r>
      <w:r w:rsidR="00816FF3">
        <w:rPr>
          <w:rFonts w:hint="eastAsia"/>
        </w:rPr>
        <w:tab/>
      </w:r>
      <w:r>
        <w:t>(10-3)</w:t>
      </w:r>
    </w:p>
    <w:p w:rsidR="001E1292" w:rsidRDefault="001E1292" w:rsidP="00816FF3">
      <w:pPr>
        <w:tabs>
          <w:tab w:val="right" w:leader="dot" w:pos="9360"/>
        </w:tabs>
        <w:ind w:left="5940"/>
      </w:pPr>
    </w:p>
    <w:p w:rsidR="00372769" w:rsidRDefault="00372769" w:rsidP="00816FF3">
      <w:pPr>
        <w:tabs>
          <w:tab w:val="right" w:leader="dot" w:pos="9360"/>
        </w:tabs>
        <w:rPr>
          <w:rFonts w:hint="eastAsia"/>
        </w:rPr>
      </w:pPr>
    </w:p>
    <w:p w:rsidR="00B75C32" w:rsidRDefault="001E1292" w:rsidP="0072502C">
      <w:pPr>
        <w:tabs>
          <w:tab w:val="right" w:leader="dot" w:pos="9360"/>
        </w:tabs>
        <w:snapToGrid w:val="0"/>
      </w:pPr>
      <w:r>
        <w:rPr>
          <w:noProof/>
        </w:rPr>
        <w:drawing>
          <wp:inline distT="0" distB="0" distL="0" distR="0">
            <wp:extent cx="3124200" cy="914400"/>
            <wp:effectExtent l="0" t="0" r="0" b="0"/>
            <wp:docPr id="4" name="圖片 4" descr="DSC0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66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0" cy="914400"/>
                    </a:xfrm>
                    <a:prstGeom prst="rect">
                      <a:avLst/>
                    </a:prstGeom>
                    <a:noFill/>
                    <a:ln>
                      <a:noFill/>
                    </a:ln>
                  </pic:spPr>
                </pic:pic>
              </a:graphicData>
            </a:graphic>
          </wp:inline>
        </w:drawing>
      </w:r>
      <w:r w:rsidR="00816FF3">
        <w:rPr>
          <w:rFonts w:hint="eastAsia"/>
        </w:rPr>
        <w:tab/>
      </w:r>
      <w:r w:rsidR="00816FF3">
        <w:t xml:space="preserve"> (10-4)</w:t>
      </w:r>
    </w:p>
    <w:p w:rsidR="001E1292" w:rsidRDefault="001E1292" w:rsidP="0072502C">
      <w:pPr>
        <w:tabs>
          <w:tab w:val="right" w:leader="dot" w:pos="9360"/>
        </w:tabs>
        <w:snapToGrid w:val="0"/>
        <w:rPr>
          <w:rFonts w:hint="eastAsia"/>
        </w:rPr>
      </w:pPr>
    </w:p>
    <w:p w:rsidR="00B75C32" w:rsidRDefault="001E1292" w:rsidP="00B75C32">
      <w:pPr>
        <w:tabs>
          <w:tab w:val="right" w:leader="dot" w:pos="9360"/>
        </w:tabs>
        <w:snapToGrid w:val="0"/>
        <w:rPr>
          <w:rFonts w:hint="eastAsia"/>
        </w:rPr>
      </w:pPr>
      <w:r>
        <w:rPr>
          <w:rFonts w:hint="eastAsia"/>
          <w:noProof/>
        </w:rPr>
        <w:drawing>
          <wp:inline distT="0" distB="0" distL="0" distR="0">
            <wp:extent cx="3086100" cy="1704975"/>
            <wp:effectExtent l="0" t="0" r="0" b="0"/>
            <wp:docPr id="5" name="圖片 5" descr="DSC0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66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0" cy="1704975"/>
                    </a:xfrm>
                    <a:prstGeom prst="rect">
                      <a:avLst/>
                    </a:prstGeom>
                    <a:noFill/>
                    <a:ln>
                      <a:noFill/>
                    </a:ln>
                  </pic:spPr>
                </pic:pic>
              </a:graphicData>
            </a:graphic>
          </wp:inline>
        </w:drawing>
      </w:r>
      <w:r w:rsidR="00B75C32">
        <w:rPr>
          <w:rFonts w:hint="eastAsia"/>
        </w:rPr>
        <w:t xml:space="preserve">  </w:t>
      </w:r>
      <w:r w:rsidR="00B75C32">
        <w:rPr>
          <w:rFonts w:hint="eastAsia"/>
        </w:rPr>
        <w:tab/>
        <w:t>(10-6)</w:t>
      </w:r>
    </w:p>
    <w:p w:rsidR="00B75C32" w:rsidRDefault="001E1292" w:rsidP="00B75C32">
      <w:pPr>
        <w:tabs>
          <w:tab w:val="right" w:leader="dot" w:pos="9360"/>
        </w:tabs>
        <w:snapToGrid w:val="0"/>
        <w:rPr>
          <w:rFonts w:hint="eastAsia"/>
        </w:rPr>
      </w:pPr>
      <w:r w:rsidRPr="00B75C32">
        <w:rPr>
          <w:rFonts w:hint="eastAsia"/>
          <w:noProof/>
          <w:vertAlign w:val="subscript"/>
        </w:rPr>
        <w:lastRenderedPageBreak/>
        <w:drawing>
          <wp:inline distT="0" distB="0" distL="0" distR="0">
            <wp:extent cx="3371850" cy="552450"/>
            <wp:effectExtent l="0" t="0" r="0" b="0"/>
            <wp:docPr id="6" name="圖片 6" descr="DSC0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66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552450"/>
                    </a:xfrm>
                    <a:prstGeom prst="rect">
                      <a:avLst/>
                    </a:prstGeom>
                    <a:noFill/>
                    <a:ln>
                      <a:noFill/>
                    </a:ln>
                  </pic:spPr>
                </pic:pic>
              </a:graphicData>
            </a:graphic>
          </wp:inline>
        </w:drawing>
      </w:r>
      <w:r w:rsidR="00B75C32">
        <w:rPr>
          <w:rFonts w:hint="eastAsia"/>
        </w:rPr>
        <w:tab/>
        <w:t>(10-7)</w:t>
      </w:r>
    </w:p>
    <w:p w:rsidR="00B75C32" w:rsidRDefault="00B75C32" w:rsidP="00B75C32">
      <w:pPr>
        <w:tabs>
          <w:tab w:val="right" w:leader="dot" w:pos="9360"/>
        </w:tabs>
        <w:snapToGrid w:val="0"/>
        <w:rPr>
          <w:rFonts w:hint="eastAsia"/>
        </w:rPr>
      </w:pPr>
    </w:p>
    <w:p w:rsidR="00B75C32" w:rsidRDefault="00B75C32" w:rsidP="00B75C32">
      <w:pPr>
        <w:jc w:val="center"/>
        <w:rPr>
          <w:rFonts w:hint="eastAsia"/>
        </w:rPr>
      </w:pPr>
    </w:p>
    <w:p w:rsidR="00372769" w:rsidRDefault="00372769">
      <w:pPr>
        <w:pStyle w:val="2"/>
      </w:pPr>
      <w:r>
        <w:t>10-3. Ventilating Efficiency Ratios and the Cost of Ventilation</w:t>
      </w:r>
    </w:p>
    <w:p w:rsidR="00372769" w:rsidRDefault="0017575B" w:rsidP="0017575B">
      <w:pPr>
        <w:tabs>
          <w:tab w:val="right" w:leader="dot" w:pos="9360"/>
        </w:tabs>
        <w:snapToGrid w:val="0"/>
        <w:rPr>
          <w:rFonts w:hint="eastAsia"/>
        </w:rPr>
      </w:pPr>
      <w:r w:rsidRPr="00654C8D">
        <w:rPr>
          <w:position w:val="-18"/>
        </w:rPr>
        <w:object w:dxaOrig="5240" w:dyaOrig="620">
          <v:shape id="_x0000_i1027" type="#_x0000_t75" style="width:262.2pt;height:30.8pt" o:ole="" o:allowoverlap="f">
            <v:imagedata r:id="rId23" o:title=""/>
          </v:shape>
          <o:OLEObject Type="Embed" ProgID="Equation.3" ShapeID="_x0000_i1027" DrawAspect="Content" ObjectID="_1669127173" r:id="rId24"/>
        </w:object>
      </w:r>
      <w:r w:rsidR="00372769">
        <w:t xml:space="preserve">       </w:t>
      </w:r>
      <w:r w:rsidR="00372769">
        <w:tab/>
        <w:t xml:space="preserve"> (10-8)</w:t>
      </w:r>
    </w:p>
    <w:p w:rsidR="00372769" w:rsidRDefault="0017575B" w:rsidP="0017575B">
      <w:pPr>
        <w:tabs>
          <w:tab w:val="right" w:leader="dot" w:pos="9360"/>
        </w:tabs>
        <w:snapToGrid w:val="0"/>
      </w:pPr>
      <w:r w:rsidRPr="00320E1D">
        <w:rPr>
          <w:position w:val="-42"/>
        </w:rPr>
        <w:object w:dxaOrig="6860" w:dyaOrig="960">
          <v:shape id="_x0000_i1028" type="#_x0000_t75" style="width:342.95pt;height:47.85pt" o:ole="" o:allowoverlap="f">
            <v:imagedata r:id="rId25" o:title=""/>
          </v:shape>
          <o:OLEObject Type="Embed" ProgID="Equation.3" ShapeID="_x0000_i1028" DrawAspect="Content" ObjectID="_1669127174" r:id="rId26"/>
        </w:object>
      </w:r>
      <w:r w:rsidR="00372769">
        <w:t xml:space="preserve">        </w:t>
      </w:r>
      <w:r w:rsidR="00372769">
        <w:tab/>
        <w:t xml:space="preserve"> (10-9)</w:t>
      </w:r>
    </w:p>
    <w:p w:rsidR="00372769" w:rsidRDefault="00372769"/>
    <w:p w:rsidR="00372769" w:rsidRDefault="00372769" w:rsidP="0017575B">
      <w:pPr>
        <w:ind w:left="1440" w:hangingChars="600" w:hanging="1440"/>
        <w:rPr>
          <w:rFonts w:ascii="新細明體" w:hAnsi="新細明體" w:hint="eastAsia"/>
        </w:rPr>
      </w:pPr>
      <w:r w:rsidRPr="003A3051">
        <w:rPr>
          <w:color w:val="FF0000"/>
        </w:rPr>
        <w:t>Example 10-1.</w:t>
      </w:r>
      <w:r w:rsidR="0017575B" w:rsidRPr="0017575B">
        <w:rPr>
          <w:rFonts w:hint="eastAsia"/>
        </w:rPr>
        <w:t>請</w:t>
      </w:r>
      <w:r w:rsidR="0017575B">
        <w:rPr>
          <w:rFonts w:hint="eastAsia"/>
        </w:rPr>
        <w:t>計算一台風量為</w:t>
      </w:r>
      <w:r w:rsidR="0017575B">
        <w:rPr>
          <w:rFonts w:hint="eastAsia"/>
        </w:rPr>
        <w:t xml:space="preserve"> </w:t>
      </w:r>
      <w:smartTag w:uri="urn:schemas-microsoft-com:office:smarttags" w:element="chmetcnv">
        <w:smartTagPr>
          <w:attr w:name="TCSC" w:val="0"/>
          <w:attr w:name="NumberType" w:val="1"/>
          <w:attr w:name="Negative" w:val="False"/>
          <w:attr w:name="HasSpace" w:val="True"/>
          <w:attr w:name="SourceValue" w:val="5.5"/>
          <w:attr w:name="UnitName" w:val="m3"/>
        </w:smartTagPr>
        <w:r w:rsidR="0017575B">
          <w:rPr>
            <w:rFonts w:hint="eastAsia"/>
          </w:rPr>
          <w:t>5.5 m3</w:t>
        </w:r>
      </w:smartTag>
      <w:r w:rsidR="0017575B">
        <w:rPr>
          <w:rFonts w:hint="eastAsia"/>
        </w:rPr>
        <w:t xml:space="preserve">/s </w:t>
      </w:r>
      <w:r w:rsidR="0017575B">
        <w:rPr>
          <w:rFonts w:hint="eastAsia"/>
        </w:rPr>
        <w:t>的風扇運作一年的操作成本，假設風扇的</w:t>
      </w:r>
      <w:r w:rsidR="0017575B">
        <w:rPr>
          <w:rFonts w:hint="eastAsia"/>
        </w:rPr>
        <w:t xml:space="preserve"> VER </w:t>
      </w:r>
      <w:r w:rsidR="0017575B">
        <w:rPr>
          <w:rFonts w:hint="eastAsia"/>
        </w:rPr>
        <w:t>為</w:t>
      </w:r>
      <w:r w:rsidR="0017575B">
        <w:rPr>
          <w:rFonts w:hint="eastAsia"/>
        </w:rPr>
        <w:t xml:space="preserve"> </w:t>
      </w:r>
      <w:smartTag w:uri="urn:schemas-microsoft-com:office:smarttags" w:element="chmetcnv">
        <w:smartTagPr>
          <w:attr w:name="TCSC" w:val="0"/>
          <w:attr w:name="NumberType" w:val="1"/>
          <w:attr w:name="Negative" w:val="False"/>
          <w:attr w:name="HasSpace" w:val="True"/>
          <w:attr w:name="SourceValue" w:val="8"/>
          <w:attr w:name="UnitName" w:val="m3"/>
        </w:smartTagPr>
        <w:r w:rsidR="0017575B">
          <w:rPr>
            <w:rFonts w:hint="eastAsia"/>
          </w:rPr>
          <w:t>8 m3</w:t>
        </w:r>
      </w:smartTag>
      <w:r w:rsidR="0017575B">
        <w:rPr>
          <w:rFonts w:hint="eastAsia"/>
        </w:rPr>
        <w:t>/s-k</w:t>
      </w:r>
      <w:r w:rsidR="0017575B" w:rsidRPr="0017575B">
        <w:rPr>
          <w:rFonts w:ascii="新細明體" w:hAnsi="新細明體" w:hint="eastAsia"/>
        </w:rPr>
        <w:t>W</w:t>
      </w:r>
      <w:r w:rsidR="0017575B">
        <w:rPr>
          <w:rFonts w:ascii="新細明體" w:hAnsi="新細明體" w:hint="eastAsia"/>
        </w:rPr>
        <w:t>，電費為 0.11 US$/kWh 且工作比 (duty factor) 為0.6。</w:t>
      </w:r>
    </w:p>
    <w:p w:rsidR="001E0B78" w:rsidRPr="0017575B" w:rsidRDefault="001E0B78" w:rsidP="0017575B">
      <w:pPr>
        <w:ind w:left="1440" w:hangingChars="600" w:hanging="1440"/>
        <w:rPr>
          <w:rFonts w:hint="eastAsia"/>
        </w:rPr>
      </w:pPr>
    </w:p>
    <w:p w:rsidR="00372769" w:rsidRDefault="001E0B78" w:rsidP="001E0B78">
      <w:pPr>
        <w:rPr>
          <w:rFonts w:hint="eastAsia"/>
        </w:rPr>
      </w:pPr>
      <w:r>
        <w:rPr>
          <w:rFonts w:hint="eastAsia"/>
        </w:rPr>
        <w:t xml:space="preserve">Sol:         cost = 8760 * 5.5 * 0.6 * 0.11 / 8 = 397.49 </w:t>
      </w:r>
      <w:smartTag w:uri="urn:schemas-microsoft-com:office:smarttags" w:element="country-region">
        <w:smartTag w:uri="urn:schemas-microsoft-com:office:smarttags" w:element="place">
          <w:r>
            <w:rPr>
              <w:rFonts w:hint="eastAsia"/>
            </w:rPr>
            <w:t>US</w:t>
          </w:r>
        </w:smartTag>
      </w:smartTag>
      <w:r>
        <w:rPr>
          <w:rFonts w:hint="eastAsia"/>
        </w:rPr>
        <w:t>$ / yr</w:t>
      </w:r>
    </w:p>
    <w:p w:rsidR="001E0B78" w:rsidRDefault="001E0B78">
      <w:pPr>
        <w:rPr>
          <w:rFonts w:hint="eastAsia"/>
        </w:rPr>
      </w:pPr>
    </w:p>
    <w:p w:rsidR="00372769" w:rsidRDefault="00372769">
      <w:r>
        <w:t xml:space="preserve">10-4. </w:t>
      </w:r>
      <w:proofErr w:type="gramStart"/>
      <w:r>
        <w:t>The</w:t>
      </w:r>
      <w:proofErr w:type="gramEnd"/>
      <w:r>
        <w:t xml:space="preserve"> Cost of Ventilating Animal Housing, an Example</w:t>
      </w:r>
    </w:p>
    <w:p w:rsidR="00372769" w:rsidRDefault="00372769"/>
    <w:p w:rsidR="00372769" w:rsidRDefault="00372769" w:rsidP="001E1292">
      <w:pPr>
        <w:ind w:left="566" w:hangingChars="236" w:hanging="566"/>
        <w:rPr>
          <w:rFonts w:ascii="新細明體" w:hAnsi="新細明體"/>
        </w:rPr>
      </w:pPr>
      <w:r w:rsidRPr="003A3051">
        <w:rPr>
          <w:color w:val="FF0000"/>
        </w:rPr>
        <w:t>Example 10-2.</w:t>
      </w:r>
      <w:r w:rsidR="0017575B">
        <w:rPr>
          <w:rFonts w:hint="eastAsia"/>
          <w:color w:val="FF0000"/>
        </w:rPr>
        <w:t xml:space="preserve"> </w:t>
      </w:r>
      <w:r w:rsidR="00C10E8F">
        <w:rPr>
          <w:rFonts w:hint="eastAsia"/>
        </w:rPr>
        <w:t>位於美國科羅拉多州丹佛市的某</w:t>
      </w:r>
      <w:proofErr w:type="gramStart"/>
      <w:r w:rsidR="00C10E8F" w:rsidRPr="00C10E8F">
        <w:rPr>
          <w:rFonts w:hint="eastAsia"/>
        </w:rPr>
        <w:t>繫</w:t>
      </w:r>
      <w:proofErr w:type="gramEnd"/>
      <w:r w:rsidR="001E1292">
        <w:rPr>
          <w:rFonts w:hint="eastAsia"/>
        </w:rPr>
        <w:t>留</w:t>
      </w:r>
      <w:r w:rsidR="00C10E8F" w:rsidRPr="00C10E8F">
        <w:rPr>
          <w:rFonts w:hint="eastAsia"/>
        </w:rPr>
        <w:t>式牛舍採取機械通風，</w:t>
      </w:r>
      <w:r w:rsidR="00C10E8F">
        <w:rPr>
          <w:rFonts w:hint="eastAsia"/>
        </w:rPr>
        <w:t>該牛舍飼養了</w:t>
      </w:r>
      <w:r w:rsidR="00C10E8F">
        <w:rPr>
          <w:rFonts w:hint="eastAsia"/>
        </w:rPr>
        <w:t xml:space="preserve">150 </w:t>
      </w:r>
      <w:r w:rsidR="00C10E8F">
        <w:rPr>
          <w:rFonts w:hint="eastAsia"/>
        </w:rPr>
        <w:t>頭平均重量為</w:t>
      </w:r>
      <w:r w:rsidR="00C10E8F">
        <w:rPr>
          <w:rFonts w:hint="eastAsia"/>
        </w:rPr>
        <w:t xml:space="preserve"> </w:t>
      </w:r>
      <w:smartTag w:uri="urn:schemas-microsoft-com:office:smarttags" w:element="chmetcnv">
        <w:smartTagPr>
          <w:attr w:name="TCSC" w:val="0"/>
          <w:attr w:name="NumberType" w:val="1"/>
          <w:attr w:name="Negative" w:val="False"/>
          <w:attr w:name="HasSpace" w:val="True"/>
          <w:attr w:name="SourceValue" w:val="550"/>
          <w:attr w:name="UnitName" w:val="kg"/>
        </w:smartTagPr>
        <w:r w:rsidR="00C10E8F">
          <w:rPr>
            <w:rFonts w:hint="eastAsia"/>
          </w:rPr>
          <w:t>550 kg</w:t>
        </w:r>
      </w:smartTag>
      <w:r w:rsidR="00C10E8F">
        <w:rPr>
          <w:rFonts w:hint="eastAsia"/>
        </w:rPr>
        <w:t xml:space="preserve"> </w:t>
      </w:r>
      <w:r w:rsidR="00C10E8F">
        <w:rPr>
          <w:rFonts w:hint="eastAsia"/>
        </w:rPr>
        <w:t>的乳牛。假設設計的牛舍的包含牆壁、天花板、</w:t>
      </w:r>
      <w:proofErr w:type="gramStart"/>
      <w:r w:rsidR="00C10E8F">
        <w:rPr>
          <w:rFonts w:hint="eastAsia"/>
        </w:rPr>
        <w:t>週</w:t>
      </w:r>
      <w:proofErr w:type="gramEnd"/>
      <w:r w:rsidR="00C10E8F">
        <w:rPr>
          <w:rFonts w:hint="eastAsia"/>
        </w:rPr>
        <w:t>邊等的結構熱損失因子總計為</w:t>
      </w:r>
      <w:r w:rsidR="00C10E8F">
        <w:rPr>
          <w:rFonts w:hint="eastAsia"/>
        </w:rPr>
        <w:t xml:space="preserve"> 900 W/</w:t>
      </w:r>
      <w:r w:rsidR="00C10E8F" w:rsidRPr="00C10E8F">
        <w:rPr>
          <w:rFonts w:ascii="新細明體" w:hAnsi="新細明體" w:hint="eastAsia"/>
        </w:rPr>
        <w:t>K</w:t>
      </w:r>
      <w:r w:rsidR="00C10E8F">
        <w:rPr>
          <w:rFonts w:ascii="新細明體" w:hAnsi="新細明體" w:hint="eastAsia"/>
        </w:rPr>
        <w:t>，室內照明為 10 W/m</w:t>
      </w:r>
      <w:r w:rsidR="00C10E8F" w:rsidRPr="00C10E8F">
        <w:rPr>
          <w:rFonts w:ascii="新細明體" w:hAnsi="新細明體" w:hint="eastAsia"/>
          <w:vertAlign w:val="superscript"/>
        </w:rPr>
        <w:t>2</w:t>
      </w:r>
      <w:r w:rsidR="00C10E8F">
        <w:rPr>
          <w:rFonts w:ascii="新細明體" w:hAnsi="新細明體" w:hint="eastAsia"/>
        </w:rPr>
        <w:t xml:space="preserve">，牛舍地板面積為 </w:t>
      </w:r>
      <w:smartTag w:uri="urn:schemas-microsoft-com:office:smarttags" w:element="chmetcnv">
        <w:smartTagPr>
          <w:attr w:name="TCSC" w:val="0"/>
          <w:attr w:name="NumberType" w:val="1"/>
          <w:attr w:name="Negative" w:val="False"/>
          <w:attr w:name="HasSpace" w:val="True"/>
          <w:attr w:name="SourceValue" w:val="1500"/>
          <w:attr w:name="UnitName" w:val="m2"/>
        </w:smartTagPr>
        <w:r w:rsidR="00C10E8F">
          <w:rPr>
            <w:rFonts w:ascii="新細明體" w:hAnsi="新細明體" w:hint="eastAsia"/>
          </w:rPr>
          <w:t>1500 m</w:t>
        </w:r>
        <w:r w:rsidR="00C10E8F" w:rsidRPr="00C10E8F">
          <w:rPr>
            <w:rFonts w:ascii="新細明體" w:hAnsi="新細明體" w:hint="eastAsia"/>
            <w:vertAlign w:val="superscript"/>
          </w:rPr>
          <w:t>2</w:t>
        </w:r>
      </w:smartTag>
      <w:r w:rsidR="00C10E8F">
        <w:rPr>
          <w:rFonts w:ascii="新細明體" w:hAnsi="新細明體" w:hint="eastAsia"/>
        </w:rPr>
        <w:t xml:space="preserve">。最小與最大通風風量率為 2.9 與 </w:t>
      </w:r>
      <w:smartTag w:uri="urn:schemas-microsoft-com:office:smarttags" w:element="chmetcnv">
        <w:smartTagPr>
          <w:attr w:name="TCSC" w:val="0"/>
          <w:attr w:name="NumberType" w:val="1"/>
          <w:attr w:name="Negative" w:val="False"/>
          <w:attr w:name="HasSpace" w:val="True"/>
          <w:attr w:name="SourceValue" w:val="21"/>
          <w:attr w:name="UnitName" w:val="m3"/>
        </w:smartTagPr>
        <w:r w:rsidR="00C10E8F">
          <w:rPr>
            <w:rFonts w:ascii="新細明體" w:hAnsi="新細明體" w:hint="eastAsia"/>
          </w:rPr>
          <w:t>21 m</w:t>
        </w:r>
        <w:r w:rsidR="00C10E8F" w:rsidRPr="00C10E8F">
          <w:rPr>
            <w:rFonts w:ascii="新細明體" w:hAnsi="新細明體" w:hint="eastAsia"/>
            <w:vertAlign w:val="superscript"/>
          </w:rPr>
          <w:t>3</w:t>
        </w:r>
      </w:smartTag>
      <w:r w:rsidR="00C10E8F">
        <w:rPr>
          <w:rFonts w:ascii="新細明體" w:hAnsi="新細明體" w:hint="eastAsia"/>
        </w:rPr>
        <w:t xml:space="preserve">/s，風扇的 VER 為 </w:t>
      </w:r>
      <w:smartTag w:uri="urn:schemas-microsoft-com:office:smarttags" w:element="chmetcnv">
        <w:smartTagPr>
          <w:attr w:name="TCSC" w:val="0"/>
          <w:attr w:name="NumberType" w:val="1"/>
          <w:attr w:name="Negative" w:val="False"/>
          <w:attr w:name="HasSpace" w:val="True"/>
          <w:attr w:name="SourceValue" w:val="9"/>
          <w:attr w:name="UnitName" w:val="m3"/>
        </w:smartTagPr>
        <w:r w:rsidR="00C10E8F">
          <w:rPr>
            <w:rFonts w:ascii="新細明體" w:hAnsi="新細明體" w:hint="eastAsia"/>
          </w:rPr>
          <w:t>9 m3</w:t>
        </w:r>
      </w:smartTag>
      <w:r w:rsidR="00C10E8F">
        <w:rPr>
          <w:rFonts w:ascii="新細明體" w:hAnsi="新細明體" w:hint="eastAsia"/>
        </w:rPr>
        <w:t>/s-kW，每度電費為0.1 US$。</w:t>
      </w:r>
      <w:r w:rsidR="00C10E8F">
        <w:rPr>
          <w:rFonts w:ascii="新細明體" w:hAnsi="新細明體"/>
        </w:rPr>
        <w:t>請選擇</w:t>
      </w:r>
      <w:r w:rsidR="00C10E8F">
        <w:rPr>
          <w:rFonts w:ascii="新細明體" w:hAnsi="新細明體" w:hint="eastAsia"/>
        </w:rPr>
        <w:t>風扇的控制段數與各階段的設定溫度值，並</w:t>
      </w:r>
      <w:r w:rsidR="00255C5B">
        <w:rPr>
          <w:rFonts w:ascii="新細明體" w:hAnsi="新細明體" w:hint="eastAsia"/>
        </w:rPr>
        <w:t>估算全年的通風成本。</w:t>
      </w:r>
    </w:p>
    <w:p w:rsidR="001E1292" w:rsidRDefault="001E1292" w:rsidP="00255C5B">
      <w:pPr>
        <w:ind w:left="1440" w:hangingChars="600" w:hanging="1440"/>
        <w:rPr>
          <w:rFonts w:ascii="新細明體" w:hAnsi="新細明體" w:hint="eastAsia"/>
        </w:rPr>
      </w:pPr>
    </w:p>
    <w:p w:rsidR="00372769" w:rsidRDefault="001E1292" w:rsidP="0054607E">
      <w:pPr>
        <w:jc w:val="center"/>
        <w:rPr>
          <w:rFonts w:hint="eastAsia"/>
        </w:rPr>
      </w:pPr>
      <w:r>
        <w:rPr>
          <w:noProof/>
        </w:rPr>
        <w:drawing>
          <wp:inline distT="0" distB="0" distL="0" distR="0">
            <wp:extent cx="3025742" cy="1504950"/>
            <wp:effectExtent l="0" t="0" r="3810" b="0"/>
            <wp:docPr id="9" name="圖片 9" descr="DSC0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660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33037" cy="1508579"/>
                    </a:xfrm>
                    <a:prstGeom prst="rect">
                      <a:avLst/>
                    </a:prstGeom>
                    <a:noFill/>
                    <a:ln>
                      <a:noFill/>
                    </a:ln>
                  </pic:spPr>
                </pic:pic>
              </a:graphicData>
            </a:graphic>
          </wp:inline>
        </w:drawing>
      </w:r>
    </w:p>
    <w:p w:rsidR="0054607E" w:rsidRDefault="001E1292" w:rsidP="0054607E">
      <w:pPr>
        <w:jc w:val="center"/>
        <w:rPr>
          <w:rFonts w:hint="eastAsia"/>
        </w:rPr>
      </w:pPr>
      <w:r>
        <w:rPr>
          <w:rFonts w:hint="eastAsia"/>
          <w:noProof/>
        </w:rPr>
        <w:drawing>
          <wp:inline distT="0" distB="0" distL="0" distR="0">
            <wp:extent cx="3038475" cy="1366136"/>
            <wp:effectExtent l="0" t="0" r="0" b="5715"/>
            <wp:docPr id="10" name="圖片 10" descr="DSC0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066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66729" cy="1378839"/>
                    </a:xfrm>
                    <a:prstGeom prst="rect">
                      <a:avLst/>
                    </a:prstGeom>
                    <a:noFill/>
                    <a:ln>
                      <a:noFill/>
                    </a:ln>
                  </pic:spPr>
                </pic:pic>
              </a:graphicData>
            </a:graphic>
          </wp:inline>
        </w:drawing>
      </w:r>
    </w:p>
    <w:p w:rsidR="0054607E" w:rsidRDefault="001E1292" w:rsidP="0054607E">
      <w:pPr>
        <w:jc w:val="center"/>
        <w:rPr>
          <w:rFonts w:hint="eastAsia"/>
        </w:rPr>
      </w:pPr>
      <w:r>
        <w:rPr>
          <w:rFonts w:hint="eastAsia"/>
          <w:noProof/>
        </w:rPr>
        <w:lastRenderedPageBreak/>
        <w:drawing>
          <wp:inline distT="0" distB="0" distL="0" distR="0">
            <wp:extent cx="4019550" cy="2438400"/>
            <wp:effectExtent l="0" t="0" r="0" b="0"/>
            <wp:docPr id="11" name="圖片 11" descr="DSC0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66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9550" cy="2438400"/>
                    </a:xfrm>
                    <a:prstGeom prst="rect">
                      <a:avLst/>
                    </a:prstGeom>
                    <a:noFill/>
                    <a:ln>
                      <a:noFill/>
                    </a:ln>
                  </pic:spPr>
                </pic:pic>
              </a:graphicData>
            </a:graphic>
          </wp:inline>
        </w:drawing>
      </w:r>
    </w:p>
    <w:p w:rsidR="0054607E" w:rsidRDefault="001E1292" w:rsidP="0054607E">
      <w:pPr>
        <w:jc w:val="center"/>
        <w:rPr>
          <w:rFonts w:hint="eastAsia"/>
        </w:rPr>
      </w:pPr>
      <w:r>
        <w:rPr>
          <w:rFonts w:hint="eastAsia"/>
          <w:noProof/>
        </w:rPr>
        <w:drawing>
          <wp:inline distT="0" distB="0" distL="0" distR="0">
            <wp:extent cx="4048125" cy="1552575"/>
            <wp:effectExtent l="0" t="0" r="0" b="0"/>
            <wp:docPr id="12" name="圖片 12" descr="DSC0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66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8125" cy="1552575"/>
                    </a:xfrm>
                    <a:prstGeom prst="rect">
                      <a:avLst/>
                    </a:prstGeom>
                    <a:noFill/>
                    <a:ln>
                      <a:noFill/>
                    </a:ln>
                  </pic:spPr>
                </pic:pic>
              </a:graphicData>
            </a:graphic>
          </wp:inline>
        </w:drawing>
      </w:r>
    </w:p>
    <w:p w:rsidR="00F55C98" w:rsidRDefault="00F55C98" w:rsidP="0054607E"/>
    <w:p w:rsidR="0054607E" w:rsidRDefault="00760367" w:rsidP="0054607E">
      <w:r>
        <w:t>V</w:t>
      </w:r>
      <w:r>
        <w:rPr>
          <w:rFonts w:hint="eastAsia"/>
        </w:rPr>
        <w:t xml:space="preserve">entilating </w:t>
      </w:r>
      <w:proofErr w:type="gramStart"/>
      <w:r>
        <w:t>rate</w:t>
      </w:r>
      <w:r w:rsidR="00F55C98">
        <w:t xml:space="preserve"> </w:t>
      </w:r>
      <w:r>
        <w:t>:</w:t>
      </w:r>
      <w:proofErr w:type="gramEnd"/>
      <w:r>
        <w:t xml:space="preserve">  </w:t>
      </w:r>
      <w:r w:rsidR="0054607E">
        <w:rPr>
          <w:rFonts w:hint="eastAsia"/>
        </w:rPr>
        <w:t>m = (</w:t>
      </w:r>
      <w:smartTag w:uri="urn:schemas-microsoft-com:office:smarttags" w:element="chmetcnv">
        <w:smartTagPr>
          <w:attr w:name="TCSC" w:val="0"/>
          <w:attr w:name="NumberType" w:val="1"/>
          <w:attr w:name="Negative" w:val="False"/>
          <w:attr w:name="HasSpace" w:val="True"/>
          <w:attr w:name="SourceValue" w:val="5.3"/>
          <w:attr w:name="UnitName" w:val="m3"/>
        </w:smartTagPr>
        <w:r w:rsidR="0054607E">
          <w:rPr>
            <w:rFonts w:hint="eastAsia"/>
          </w:rPr>
          <w:t>5.3 m</w:t>
        </w:r>
        <w:r w:rsidR="0054607E" w:rsidRPr="0054607E">
          <w:rPr>
            <w:rFonts w:hint="eastAsia"/>
            <w:vertAlign w:val="superscript"/>
          </w:rPr>
          <w:t>3</w:t>
        </w:r>
      </w:smartTag>
      <w:r w:rsidR="0054607E">
        <w:rPr>
          <w:rFonts w:hint="eastAsia"/>
        </w:rPr>
        <w:t>/s)*(</w:t>
      </w:r>
      <w:smartTag w:uri="urn:schemas-microsoft-com:office:smarttags" w:element="chmetcnv">
        <w:smartTagPr>
          <w:attr w:name="TCSC" w:val="0"/>
          <w:attr w:name="NumberType" w:val="1"/>
          <w:attr w:name="Negative" w:val="False"/>
          <w:attr w:name="HasSpace" w:val="True"/>
          <w:attr w:name="SourceValue" w:val="1.02"/>
          <w:attr w:name="UnitName" w:val="kg"/>
        </w:smartTagPr>
        <w:r w:rsidR="0054607E">
          <w:rPr>
            <w:rFonts w:hint="eastAsia"/>
          </w:rPr>
          <w:t>1.02 kg</w:t>
        </w:r>
      </w:smartTag>
      <w:r w:rsidR="0054607E">
        <w:rPr>
          <w:rFonts w:hint="eastAsia"/>
        </w:rPr>
        <w:t>/m</w:t>
      </w:r>
      <w:r w:rsidR="0054607E" w:rsidRPr="0054607E">
        <w:rPr>
          <w:rFonts w:hint="eastAsia"/>
          <w:vertAlign w:val="superscript"/>
        </w:rPr>
        <w:t>3</w:t>
      </w:r>
      <w:r w:rsidR="0054607E">
        <w:rPr>
          <w:rFonts w:hint="eastAsia"/>
        </w:rPr>
        <w:t xml:space="preserve">) = </w:t>
      </w:r>
      <w:smartTag w:uri="urn:schemas-microsoft-com:office:smarttags" w:element="chmetcnv">
        <w:smartTagPr>
          <w:attr w:name="TCSC" w:val="0"/>
          <w:attr w:name="NumberType" w:val="1"/>
          <w:attr w:name="Negative" w:val="False"/>
          <w:attr w:name="HasSpace" w:val="True"/>
          <w:attr w:name="SourceValue" w:val="5.41"/>
          <w:attr w:name="UnitName" w:val="kg"/>
        </w:smartTagPr>
        <w:r w:rsidR="0054607E">
          <w:rPr>
            <w:rFonts w:hint="eastAsia"/>
          </w:rPr>
          <w:t>5.41 kg</w:t>
        </w:r>
      </w:smartTag>
      <w:r w:rsidR="0054607E">
        <w:rPr>
          <w:rFonts w:hint="eastAsia"/>
        </w:rPr>
        <w:t>/s</w:t>
      </w:r>
    </w:p>
    <w:p w:rsidR="00F55C98" w:rsidRPr="00F55C98" w:rsidRDefault="00F55C98" w:rsidP="0054607E">
      <w:pPr>
        <w:rPr>
          <w:rFonts w:hint="eastAsia"/>
        </w:rPr>
      </w:pPr>
    </w:p>
    <w:p w:rsidR="0054607E" w:rsidRDefault="001E1292" w:rsidP="0054607E">
      <w:pPr>
        <w:jc w:val="center"/>
        <w:rPr>
          <w:rFonts w:hint="eastAsia"/>
        </w:rPr>
      </w:pPr>
      <w:r>
        <w:rPr>
          <w:rFonts w:hint="eastAsia"/>
          <w:noProof/>
        </w:rPr>
        <w:drawing>
          <wp:inline distT="0" distB="0" distL="0" distR="0">
            <wp:extent cx="5200650" cy="971550"/>
            <wp:effectExtent l="0" t="0" r="0" b="0"/>
            <wp:docPr id="13" name="圖片 13" descr="DSC0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66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00650" cy="971550"/>
                    </a:xfrm>
                    <a:prstGeom prst="rect">
                      <a:avLst/>
                    </a:prstGeom>
                    <a:noFill/>
                    <a:ln>
                      <a:noFill/>
                    </a:ln>
                  </pic:spPr>
                </pic:pic>
              </a:graphicData>
            </a:graphic>
          </wp:inline>
        </w:drawing>
      </w:r>
    </w:p>
    <w:p w:rsidR="0054607E" w:rsidRDefault="001E1292" w:rsidP="0054607E">
      <w:pPr>
        <w:jc w:val="center"/>
        <w:rPr>
          <w:rFonts w:hint="eastAsia"/>
        </w:rPr>
      </w:pPr>
      <w:r>
        <w:rPr>
          <w:rFonts w:hint="eastAsia"/>
          <w:noProof/>
        </w:rPr>
        <w:drawing>
          <wp:inline distT="0" distB="0" distL="0" distR="0">
            <wp:extent cx="4724400" cy="2000250"/>
            <wp:effectExtent l="0" t="0" r="0" b="0"/>
            <wp:docPr id="14" name="圖片 14" descr="DSC0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066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24400" cy="2000250"/>
                    </a:xfrm>
                    <a:prstGeom prst="rect">
                      <a:avLst/>
                    </a:prstGeom>
                    <a:noFill/>
                    <a:ln>
                      <a:noFill/>
                    </a:ln>
                  </pic:spPr>
                </pic:pic>
              </a:graphicData>
            </a:graphic>
          </wp:inline>
        </w:drawing>
      </w:r>
    </w:p>
    <w:p w:rsidR="0054607E" w:rsidRDefault="001E1292" w:rsidP="0054607E">
      <w:pPr>
        <w:jc w:val="center"/>
        <w:rPr>
          <w:rFonts w:hint="eastAsia"/>
        </w:rPr>
      </w:pPr>
      <w:r>
        <w:rPr>
          <w:rFonts w:hint="eastAsia"/>
          <w:noProof/>
        </w:rPr>
        <w:lastRenderedPageBreak/>
        <w:drawing>
          <wp:inline distT="0" distB="0" distL="0" distR="0">
            <wp:extent cx="5019675" cy="1362075"/>
            <wp:effectExtent l="0" t="0" r="0" b="0"/>
            <wp:docPr id="15" name="圖片 15" descr="DSC0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66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19675" cy="1362075"/>
                    </a:xfrm>
                    <a:prstGeom prst="rect">
                      <a:avLst/>
                    </a:prstGeom>
                    <a:noFill/>
                    <a:ln>
                      <a:noFill/>
                    </a:ln>
                  </pic:spPr>
                </pic:pic>
              </a:graphicData>
            </a:graphic>
          </wp:inline>
        </w:drawing>
      </w:r>
    </w:p>
    <w:p w:rsidR="0054607E" w:rsidRDefault="001E1292" w:rsidP="0054607E">
      <w:pPr>
        <w:jc w:val="center"/>
        <w:rPr>
          <w:rFonts w:hint="eastAsia"/>
        </w:rPr>
      </w:pPr>
      <w:r>
        <w:rPr>
          <w:rFonts w:hint="eastAsia"/>
          <w:noProof/>
        </w:rPr>
        <w:drawing>
          <wp:inline distT="0" distB="0" distL="0" distR="0">
            <wp:extent cx="4991100" cy="3476625"/>
            <wp:effectExtent l="0" t="0" r="0" b="0"/>
            <wp:docPr id="16" name="圖片 16" descr="DSC0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066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91100" cy="3476625"/>
                    </a:xfrm>
                    <a:prstGeom prst="rect">
                      <a:avLst/>
                    </a:prstGeom>
                    <a:noFill/>
                    <a:ln>
                      <a:noFill/>
                    </a:ln>
                  </pic:spPr>
                </pic:pic>
              </a:graphicData>
            </a:graphic>
          </wp:inline>
        </w:drawing>
      </w:r>
    </w:p>
    <w:p w:rsidR="0054607E" w:rsidRDefault="001E1292" w:rsidP="0054607E">
      <w:pPr>
        <w:jc w:val="center"/>
        <w:rPr>
          <w:rFonts w:hint="eastAsia"/>
        </w:rPr>
      </w:pPr>
      <w:r>
        <w:rPr>
          <w:rFonts w:hint="eastAsia"/>
          <w:noProof/>
        </w:rPr>
        <w:drawing>
          <wp:inline distT="0" distB="0" distL="0" distR="0">
            <wp:extent cx="5534025" cy="2085975"/>
            <wp:effectExtent l="0" t="0" r="0" b="0"/>
            <wp:docPr id="17" name="圖片 17" descr="DSC0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066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34025" cy="2085975"/>
                    </a:xfrm>
                    <a:prstGeom prst="rect">
                      <a:avLst/>
                    </a:prstGeom>
                    <a:noFill/>
                    <a:ln>
                      <a:noFill/>
                    </a:ln>
                  </pic:spPr>
                </pic:pic>
              </a:graphicData>
            </a:graphic>
          </wp:inline>
        </w:drawing>
      </w:r>
    </w:p>
    <w:p w:rsidR="0027115E" w:rsidRDefault="0027115E" w:rsidP="0027115E">
      <w:pPr>
        <w:jc w:val="center"/>
        <w:rPr>
          <w:rFonts w:hint="eastAsia"/>
        </w:rPr>
      </w:pPr>
      <w:r>
        <w:rPr>
          <w:rFonts w:hint="eastAsia"/>
        </w:rPr>
        <w:t xml:space="preserve">Cost = 8760 * 21 * 0.59 * </w:t>
      </w:r>
      <w:proofErr w:type="gramStart"/>
      <w:r>
        <w:rPr>
          <w:rFonts w:hint="eastAsia"/>
        </w:rPr>
        <w:t>0.1  /</w:t>
      </w:r>
      <w:proofErr w:type="gramEnd"/>
      <w:r>
        <w:rPr>
          <w:rFonts w:hint="eastAsia"/>
        </w:rPr>
        <w:t xml:space="preserve">  9 = $1206, or approximately $8 per cow per year.</w:t>
      </w:r>
    </w:p>
    <w:p w:rsidR="0054607E" w:rsidRPr="0027115E" w:rsidRDefault="0054607E" w:rsidP="0054607E">
      <w:pPr>
        <w:jc w:val="center"/>
        <w:rPr>
          <w:rFonts w:hint="eastAsia"/>
        </w:rPr>
      </w:pPr>
    </w:p>
    <w:p w:rsidR="001430C6" w:rsidRDefault="001430C6">
      <w:pPr>
        <w:widowControl/>
        <w:rPr>
          <w:rFonts w:ascii="Arial" w:hAnsi="Arial"/>
          <w:b/>
          <w:bCs/>
          <w:sz w:val="28"/>
          <w:szCs w:val="48"/>
        </w:rPr>
      </w:pPr>
      <w:r>
        <w:br w:type="page"/>
      </w:r>
    </w:p>
    <w:p w:rsidR="00372769" w:rsidRDefault="00372769">
      <w:pPr>
        <w:pStyle w:val="2"/>
      </w:pPr>
      <w:r>
        <w:lastRenderedPageBreak/>
        <w:t>10-5. Program DUTYFACT</w:t>
      </w:r>
    </w:p>
    <w:p w:rsidR="00372769" w:rsidRDefault="001430C6" w:rsidP="001430C6">
      <w:pPr>
        <w:ind w:firstLine="482"/>
        <w:jc w:val="center"/>
      </w:pPr>
      <w:proofErr w:type="gramStart"/>
      <w:r>
        <w:rPr>
          <w:rFonts w:hint="eastAsia"/>
        </w:rPr>
        <w:t>air</w:t>
      </w:r>
      <w:proofErr w:type="gramEnd"/>
      <w:r>
        <w:rPr>
          <w:rFonts w:hint="eastAsia"/>
        </w:rPr>
        <w:t xml:space="preserve"> pressure = 101.325 </w:t>
      </w:r>
      <w:proofErr w:type="spellStart"/>
      <w:r>
        <w:rPr>
          <w:rFonts w:hint="eastAsia"/>
        </w:rPr>
        <w:t>exp</w:t>
      </w:r>
      <w:proofErr w:type="spellEnd"/>
      <w:r>
        <w:rPr>
          <w:rFonts w:hint="eastAsia"/>
        </w:rPr>
        <w:t>(-0.00011943 z)</w:t>
      </w:r>
      <w:r>
        <w:t xml:space="preserve"> – 6.799 x 10</w:t>
      </w:r>
      <w:r w:rsidRPr="001430C6">
        <w:rPr>
          <w:vertAlign w:val="superscript"/>
        </w:rPr>
        <w:t>-6</w:t>
      </w:r>
      <w:r>
        <w:t xml:space="preserve"> z – 6.976 x 10</w:t>
      </w:r>
      <w:r w:rsidRPr="001430C6">
        <w:rPr>
          <w:vertAlign w:val="superscript"/>
        </w:rPr>
        <w:t>-8</w:t>
      </w:r>
      <w:r>
        <w:t xml:space="preserve"> z</w:t>
      </w:r>
      <w:r w:rsidRPr="001430C6">
        <w:rPr>
          <w:vertAlign w:val="superscript"/>
        </w:rPr>
        <w:t>2</w:t>
      </w:r>
      <w:r w:rsidR="00372769">
        <w:t xml:space="preserve">       </w:t>
      </w:r>
      <w:r w:rsidR="00372769">
        <w:tab/>
        <w:t xml:space="preserve"> (10-10)</w:t>
      </w:r>
    </w:p>
    <w:p w:rsidR="00372769" w:rsidRDefault="00372769"/>
    <w:p w:rsidR="00372769" w:rsidRPr="003A3051" w:rsidRDefault="00372769" w:rsidP="001430C6">
      <w:pPr>
        <w:ind w:left="425" w:hangingChars="177" w:hanging="425"/>
        <w:rPr>
          <w:rFonts w:hint="eastAsia"/>
          <w:color w:val="FF0000"/>
        </w:rPr>
      </w:pPr>
      <w:r w:rsidRPr="003A3051">
        <w:rPr>
          <w:color w:val="FF0000"/>
        </w:rPr>
        <w:t>Example 10-3.</w:t>
      </w:r>
      <w:r w:rsidR="00203EA7">
        <w:rPr>
          <w:rFonts w:hint="eastAsia"/>
          <w:color w:val="FF0000"/>
        </w:rPr>
        <w:t xml:space="preserve"> </w:t>
      </w:r>
      <w:r w:rsidR="00203EA7" w:rsidRPr="00203EA7">
        <w:rPr>
          <w:rFonts w:hint="eastAsia"/>
        </w:rPr>
        <w:t>續上題，</w:t>
      </w:r>
      <w:r w:rsidR="00203EA7">
        <w:rPr>
          <w:rFonts w:hint="eastAsia"/>
        </w:rPr>
        <w:t>請使用</w:t>
      </w:r>
      <w:r w:rsidR="00203EA7">
        <w:rPr>
          <w:rFonts w:hint="eastAsia"/>
        </w:rPr>
        <w:t xml:space="preserve"> </w:t>
      </w:r>
      <w:proofErr w:type="spellStart"/>
      <w:r w:rsidR="00203EA7">
        <w:rPr>
          <w:rFonts w:hint="eastAsia"/>
        </w:rPr>
        <w:t>Dutyfact</w:t>
      </w:r>
      <w:proofErr w:type="spellEnd"/>
      <w:r w:rsidR="00203EA7">
        <w:rPr>
          <w:rFonts w:hint="eastAsia"/>
        </w:rPr>
        <w:t xml:space="preserve"> </w:t>
      </w:r>
      <w:r w:rsidR="00203EA7">
        <w:rPr>
          <w:rFonts w:hint="eastAsia"/>
        </w:rPr>
        <w:t>軟體重做上題，另外亦假設風扇分階段</w:t>
      </w:r>
      <w:proofErr w:type="gramStart"/>
      <w:r w:rsidR="00203EA7">
        <w:rPr>
          <w:rFonts w:hint="eastAsia"/>
        </w:rPr>
        <w:t>採</w:t>
      </w:r>
      <w:proofErr w:type="gramEnd"/>
      <w:r w:rsidR="00203EA7">
        <w:rPr>
          <w:rFonts w:hint="eastAsia"/>
        </w:rPr>
        <w:t>等間隔，請計算通風的成本。</w:t>
      </w:r>
    </w:p>
    <w:p w:rsidR="003A3051" w:rsidRDefault="001E1292" w:rsidP="00203EA7">
      <w:pPr>
        <w:jc w:val="center"/>
        <w:rPr>
          <w:rFonts w:hint="eastAsia"/>
          <w:color w:val="FF0000"/>
        </w:rPr>
      </w:pPr>
      <w:r w:rsidRPr="00203EA7">
        <w:rPr>
          <w:rFonts w:hint="eastAsia"/>
          <w:noProof/>
          <w:color w:val="FF0000"/>
        </w:rPr>
        <w:drawing>
          <wp:inline distT="0" distB="0" distL="0" distR="0">
            <wp:extent cx="3467100" cy="2105025"/>
            <wp:effectExtent l="0" t="0" r="0" b="0"/>
            <wp:docPr id="18" name="圖片 18" descr="DSC0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066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67100" cy="2105025"/>
                    </a:xfrm>
                    <a:prstGeom prst="rect">
                      <a:avLst/>
                    </a:prstGeom>
                    <a:noFill/>
                    <a:ln>
                      <a:noFill/>
                    </a:ln>
                  </pic:spPr>
                </pic:pic>
              </a:graphicData>
            </a:graphic>
          </wp:inline>
        </w:drawing>
      </w:r>
    </w:p>
    <w:p w:rsidR="00203EA7" w:rsidRDefault="001E1292" w:rsidP="00203EA7">
      <w:pPr>
        <w:jc w:val="center"/>
        <w:rPr>
          <w:rFonts w:hint="eastAsia"/>
          <w:color w:val="FF0000"/>
        </w:rPr>
      </w:pPr>
      <w:r w:rsidRPr="00203EA7">
        <w:rPr>
          <w:rFonts w:hint="eastAsia"/>
          <w:noProof/>
          <w:color w:val="FF0000"/>
        </w:rPr>
        <w:drawing>
          <wp:inline distT="0" distB="0" distL="0" distR="0">
            <wp:extent cx="3571875" cy="2686050"/>
            <wp:effectExtent l="0" t="0" r="0" b="0"/>
            <wp:docPr id="19" name="圖片 19" descr="DSC0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66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71875" cy="2686050"/>
                    </a:xfrm>
                    <a:prstGeom prst="rect">
                      <a:avLst/>
                    </a:prstGeom>
                    <a:noFill/>
                    <a:ln>
                      <a:noFill/>
                    </a:ln>
                  </pic:spPr>
                </pic:pic>
              </a:graphicData>
            </a:graphic>
          </wp:inline>
        </w:drawing>
      </w:r>
    </w:p>
    <w:p w:rsidR="00203EA7" w:rsidRDefault="001E1292" w:rsidP="00203EA7">
      <w:pPr>
        <w:jc w:val="center"/>
        <w:rPr>
          <w:rFonts w:hint="eastAsia"/>
          <w:color w:val="FF0000"/>
        </w:rPr>
      </w:pPr>
      <w:r w:rsidRPr="00203EA7">
        <w:rPr>
          <w:rFonts w:hint="eastAsia"/>
          <w:noProof/>
          <w:color w:val="FF0000"/>
        </w:rPr>
        <w:drawing>
          <wp:inline distT="0" distB="0" distL="0" distR="0">
            <wp:extent cx="4638675" cy="1990725"/>
            <wp:effectExtent l="0" t="0" r="0" b="0"/>
            <wp:docPr id="20" name="圖片 20" descr="DSC06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06617"/>
                    <pic:cNvPicPr>
                      <a:picLocks noChangeAspect="1" noChangeArrowheads="1"/>
                    </pic:cNvPicPr>
                  </pic:nvPicPr>
                  <pic:blipFill>
                    <a:blip r:embed="rId38">
                      <a:extLst>
                        <a:ext uri="{28A0092B-C50C-407E-A947-70E740481C1C}">
                          <a14:useLocalDpi xmlns:a14="http://schemas.microsoft.com/office/drawing/2010/main" val="0"/>
                        </a:ext>
                      </a:extLst>
                    </a:blip>
                    <a:srcRect t="27423" r="-706" b="15236"/>
                    <a:stretch>
                      <a:fillRect/>
                    </a:stretch>
                  </pic:blipFill>
                  <pic:spPr bwMode="auto">
                    <a:xfrm>
                      <a:off x="0" y="0"/>
                      <a:ext cx="4638675" cy="1990725"/>
                    </a:xfrm>
                    <a:prstGeom prst="rect">
                      <a:avLst/>
                    </a:prstGeom>
                    <a:noFill/>
                    <a:ln>
                      <a:noFill/>
                    </a:ln>
                  </pic:spPr>
                </pic:pic>
              </a:graphicData>
            </a:graphic>
          </wp:inline>
        </w:drawing>
      </w:r>
    </w:p>
    <w:p w:rsidR="007762C2" w:rsidRDefault="001E1292" w:rsidP="00203EA7">
      <w:pPr>
        <w:jc w:val="center"/>
        <w:rPr>
          <w:rFonts w:hint="eastAsia"/>
          <w:color w:val="FF0000"/>
        </w:rPr>
      </w:pPr>
      <w:r w:rsidRPr="007762C2">
        <w:rPr>
          <w:rFonts w:hint="eastAsia"/>
          <w:noProof/>
          <w:color w:val="FF0000"/>
        </w:rPr>
        <w:lastRenderedPageBreak/>
        <w:drawing>
          <wp:inline distT="0" distB="0" distL="0" distR="0">
            <wp:extent cx="4638675" cy="3086100"/>
            <wp:effectExtent l="0" t="0" r="0" b="0"/>
            <wp:docPr id="21" name="圖片 21" descr="DSC0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066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38675" cy="3086100"/>
                    </a:xfrm>
                    <a:prstGeom prst="rect">
                      <a:avLst/>
                    </a:prstGeom>
                    <a:noFill/>
                    <a:ln>
                      <a:noFill/>
                    </a:ln>
                  </pic:spPr>
                </pic:pic>
              </a:graphicData>
            </a:graphic>
          </wp:inline>
        </w:drawing>
      </w:r>
    </w:p>
    <w:p w:rsidR="007762C2" w:rsidRDefault="001E1292" w:rsidP="007762C2">
      <w:pPr>
        <w:jc w:val="center"/>
        <w:rPr>
          <w:rFonts w:hint="eastAsia"/>
          <w:color w:val="FF0000"/>
        </w:rPr>
      </w:pPr>
      <w:r w:rsidRPr="007762C2">
        <w:rPr>
          <w:rFonts w:hint="eastAsia"/>
          <w:noProof/>
          <w:color w:val="FF0000"/>
        </w:rPr>
        <w:drawing>
          <wp:inline distT="0" distB="0" distL="0" distR="0">
            <wp:extent cx="2914650" cy="1885950"/>
            <wp:effectExtent l="0" t="0" r="0" b="0"/>
            <wp:docPr id="22" name="圖片 22" descr="DSC0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C066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14650" cy="1885950"/>
                    </a:xfrm>
                    <a:prstGeom prst="rect">
                      <a:avLst/>
                    </a:prstGeom>
                    <a:noFill/>
                    <a:ln>
                      <a:noFill/>
                    </a:ln>
                  </pic:spPr>
                </pic:pic>
              </a:graphicData>
            </a:graphic>
          </wp:inline>
        </w:drawing>
      </w:r>
      <w:r w:rsidR="007762C2">
        <w:rPr>
          <w:rFonts w:hint="eastAsia"/>
          <w:color w:val="FF0000"/>
        </w:rPr>
        <w:t xml:space="preserve"> </w:t>
      </w:r>
      <w:r w:rsidRPr="007762C2">
        <w:rPr>
          <w:rFonts w:hint="eastAsia"/>
          <w:noProof/>
          <w:color w:val="FF0000"/>
        </w:rPr>
        <w:drawing>
          <wp:inline distT="0" distB="0" distL="0" distR="0">
            <wp:extent cx="3019425" cy="1762125"/>
            <wp:effectExtent l="0" t="0" r="0" b="0"/>
            <wp:docPr id="23" name="圖片 23" descr="DSC0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066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19425" cy="1762125"/>
                    </a:xfrm>
                    <a:prstGeom prst="rect">
                      <a:avLst/>
                    </a:prstGeom>
                    <a:noFill/>
                    <a:ln>
                      <a:noFill/>
                    </a:ln>
                  </pic:spPr>
                </pic:pic>
              </a:graphicData>
            </a:graphic>
          </wp:inline>
        </w:drawing>
      </w:r>
    </w:p>
    <w:p w:rsidR="007762C2" w:rsidRDefault="001E1292" w:rsidP="007762C2">
      <w:pPr>
        <w:jc w:val="center"/>
        <w:rPr>
          <w:rFonts w:hint="eastAsia"/>
          <w:color w:val="FF0000"/>
        </w:rPr>
      </w:pPr>
      <w:r w:rsidRPr="007762C2">
        <w:rPr>
          <w:rFonts w:hint="eastAsia"/>
          <w:noProof/>
          <w:color w:val="FF0000"/>
        </w:rPr>
        <w:drawing>
          <wp:inline distT="0" distB="0" distL="0" distR="0">
            <wp:extent cx="4343400" cy="3257550"/>
            <wp:effectExtent l="0" t="0" r="0" b="0"/>
            <wp:docPr id="24" name="圖片 24" descr="DSC0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C066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43400" cy="3257550"/>
                    </a:xfrm>
                    <a:prstGeom prst="rect">
                      <a:avLst/>
                    </a:prstGeom>
                    <a:noFill/>
                    <a:ln>
                      <a:noFill/>
                    </a:ln>
                  </pic:spPr>
                </pic:pic>
              </a:graphicData>
            </a:graphic>
          </wp:inline>
        </w:drawing>
      </w:r>
    </w:p>
    <w:p w:rsidR="00372769" w:rsidRDefault="00372769" w:rsidP="003A3051">
      <w:pPr>
        <w:rPr>
          <w:rFonts w:hint="eastAsia"/>
        </w:rPr>
      </w:pPr>
      <w:r w:rsidRPr="003A3051">
        <w:rPr>
          <w:color w:val="FF0000"/>
        </w:rPr>
        <w:lastRenderedPageBreak/>
        <w:t>Example 10-4.</w:t>
      </w:r>
      <w:r w:rsidR="00203EA7">
        <w:rPr>
          <w:rFonts w:hint="eastAsia"/>
          <w:color w:val="FF0000"/>
        </w:rPr>
        <w:t xml:space="preserve"> </w:t>
      </w:r>
      <w:r w:rsidR="00203EA7">
        <w:rPr>
          <w:rFonts w:hint="eastAsia"/>
        </w:rPr>
        <w:t>續範例</w:t>
      </w:r>
      <w:r w:rsidR="00203EA7">
        <w:rPr>
          <w:rFonts w:hint="eastAsia"/>
        </w:rPr>
        <w:t xml:space="preserve"> 10-2</w:t>
      </w:r>
      <w:r w:rsidR="00203EA7">
        <w:rPr>
          <w:rFonts w:hint="eastAsia"/>
        </w:rPr>
        <w:t>，請嘗試調整各階段的溫度設定值，並討論對通風成本的影響。</w:t>
      </w:r>
    </w:p>
    <w:p w:rsidR="00203EA7" w:rsidRDefault="001E1292" w:rsidP="007762C2">
      <w:pPr>
        <w:jc w:val="center"/>
      </w:pPr>
      <w:r>
        <w:rPr>
          <w:rFonts w:hint="eastAsia"/>
          <w:noProof/>
        </w:rPr>
        <w:drawing>
          <wp:inline distT="0" distB="0" distL="0" distR="0">
            <wp:extent cx="3571875" cy="2028825"/>
            <wp:effectExtent l="0" t="0" r="0" b="0"/>
            <wp:docPr id="25" name="圖片 25" descr="DSC0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066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71875" cy="2028825"/>
                    </a:xfrm>
                    <a:prstGeom prst="rect">
                      <a:avLst/>
                    </a:prstGeom>
                    <a:noFill/>
                    <a:ln>
                      <a:noFill/>
                    </a:ln>
                  </pic:spPr>
                </pic:pic>
              </a:graphicData>
            </a:graphic>
          </wp:inline>
        </w:drawing>
      </w:r>
    </w:p>
    <w:p w:rsidR="005E320C" w:rsidRDefault="005E320C" w:rsidP="007762C2">
      <w:pPr>
        <w:jc w:val="center"/>
      </w:pPr>
    </w:p>
    <w:p w:rsidR="005E320C" w:rsidRPr="00203EA7" w:rsidRDefault="005E320C" w:rsidP="001170CF">
      <w:pPr>
        <w:ind w:firstLine="482"/>
        <w:rPr>
          <w:rFonts w:hint="eastAsia"/>
        </w:rPr>
      </w:pPr>
      <w:r>
        <w:rPr>
          <w:rFonts w:hint="eastAsia"/>
        </w:rPr>
        <w:t>最貴的不代表最差，最便宜的也不代表最好</w:t>
      </w:r>
      <w:r w:rsidR="001170CF">
        <w:rPr>
          <w:rFonts w:hint="eastAsia"/>
        </w:rPr>
        <w:t>，</w:t>
      </w:r>
      <w:r>
        <w:rPr>
          <w:rFonts w:hint="eastAsia"/>
        </w:rPr>
        <w:t>還須看該設定條件對動物的影響。如果</w:t>
      </w:r>
      <w:r w:rsidR="001170CF">
        <w:rPr>
          <w:rFonts w:hint="eastAsia"/>
        </w:rPr>
        <w:t>最貴的設定條件能讓動物的產能表現每年增加超過</w:t>
      </w:r>
      <w:r w:rsidR="001170CF">
        <w:rPr>
          <w:rFonts w:hint="eastAsia"/>
        </w:rPr>
        <w:t xml:space="preserve">400 </w:t>
      </w:r>
      <w:r w:rsidR="001170CF">
        <w:rPr>
          <w:rFonts w:hint="eastAsia"/>
        </w:rPr>
        <w:t>美元，</w:t>
      </w:r>
      <w:r w:rsidR="001170CF">
        <w:rPr>
          <w:rFonts w:hint="eastAsia"/>
        </w:rPr>
        <w:t>而電費最大相差</w:t>
      </w:r>
      <w:r w:rsidR="001170CF">
        <w:rPr>
          <w:rFonts w:hint="eastAsia"/>
        </w:rPr>
        <w:t xml:space="preserve"> </w:t>
      </w:r>
      <w:r w:rsidR="001170CF">
        <w:t xml:space="preserve">300 </w:t>
      </w:r>
      <w:r w:rsidR="001170CF">
        <w:rPr>
          <w:rFonts w:hint="eastAsia"/>
        </w:rPr>
        <w:t>多美元</w:t>
      </w:r>
      <w:r w:rsidR="001170CF">
        <w:rPr>
          <w:rFonts w:hint="eastAsia"/>
        </w:rPr>
        <w:t>，那表示該設定條件還是值得投資的。</w:t>
      </w:r>
    </w:p>
    <w:p w:rsidR="00372769" w:rsidRPr="001170CF" w:rsidRDefault="00372769"/>
    <w:p w:rsidR="00372769" w:rsidRDefault="00372769">
      <w:pPr>
        <w:pStyle w:val="2"/>
      </w:pPr>
      <w:r>
        <w:t>10-6. Quantifying Environment Control Effectiveness</w:t>
      </w:r>
    </w:p>
    <w:p w:rsidR="00372769" w:rsidRDefault="00372769"/>
    <w:p w:rsidR="00372769" w:rsidRDefault="00372769">
      <w:pPr>
        <w:ind w:left="540"/>
      </w:pPr>
      <w:r>
        <w:t>Acceptable Weather Space (AWS)</w:t>
      </w:r>
    </w:p>
    <w:p w:rsidR="00372769" w:rsidRDefault="00372769">
      <w:pPr>
        <w:ind w:left="540"/>
      </w:pPr>
      <w:r>
        <w:t>Climate Space (CS)</w:t>
      </w:r>
    </w:p>
    <w:p w:rsidR="00372769" w:rsidRDefault="00372769">
      <w:pPr>
        <w:ind w:left="540"/>
      </w:pPr>
      <w:r>
        <w:t>Production Space (PS)</w:t>
      </w:r>
    </w:p>
    <w:p w:rsidR="00372769" w:rsidRDefault="00372769">
      <w:pPr>
        <w:ind w:left="540"/>
      </w:pPr>
      <w:r>
        <w:t>Environment-Control Effectiveness Index (EEI)</w:t>
      </w:r>
    </w:p>
    <w:p w:rsidR="00372769" w:rsidRDefault="00372769"/>
    <w:p w:rsidR="00372769" w:rsidRDefault="00372769">
      <w:pPr>
        <w:pStyle w:val="a4"/>
        <w:ind w:left="4320"/>
      </w:pPr>
      <w:r>
        <w:rPr>
          <w:noProof/>
        </w:rPr>
        <w:object w:dxaOrig="1440" w:dyaOrig="1440">
          <v:shape id="_x0000_s1046" type="#_x0000_t75" style="position:absolute;left:0;text-align:left;margin-left:9pt;margin-top:2.05pt;width:206.1pt;height:19.45pt;z-index:251657216" o:allowincell="f">
            <v:imagedata r:id="rId44" o:title=""/>
          </v:shape>
          <o:OLEObject Type="Embed" ProgID="Equation.3" ShapeID="_x0000_s1046" DrawAspect="Content" ObjectID="_1669127176" r:id="rId45"/>
        </w:object>
      </w:r>
      <w:r>
        <w:tab/>
        <w:t xml:space="preserve">  (10-11)</w:t>
      </w:r>
    </w:p>
    <w:p w:rsidR="00372769" w:rsidRDefault="00372769">
      <w:pPr>
        <w:pStyle w:val="a4"/>
        <w:ind w:left="0"/>
      </w:pPr>
      <w:r>
        <w:rPr>
          <w:noProof/>
        </w:rPr>
        <w:object w:dxaOrig="1440" w:dyaOrig="1440">
          <v:shape id="_x0000_s1047" type="#_x0000_t75" style="position:absolute;margin-left:9pt;margin-top:11.05pt;width:85pt;height:24.95pt;z-index:251658240" o:allowincell="f">
            <v:imagedata r:id="rId46" o:title=""/>
          </v:shape>
          <o:OLEObject Type="Embed" ProgID="Equation.3" ShapeID="_x0000_s1047" DrawAspect="Content" ObjectID="_1669127177" r:id="rId47"/>
        </w:object>
      </w:r>
      <w:r>
        <w:t xml:space="preserve">                                                              </w:t>
      </w:r>
    </w:p>
    <w:p w:rsidR="00372769" w:rsidRDefault="00372769" w:rsidP="007762C2">
      <w:pPr>
        <w:pStyle w:val="a4"/>
        <w:ind w:left="2340"/>
      </w:pPr>
      <w:r>
        <w:tab/>
        <w:t xml:space="preserve"> (1</w:t>
      </w:r>
      <w:r w:rsidR="007762C2">
        <w:rPr>
          <w:rFonts w:hint="eastAsia"/>
        </w:rPr>
        <w:t>0</w:t>
      </w:r>
      <w:r>
        <w:t>-12)</w:t>
      </w:r>
    </w:p>
    <w:p w:rsidR="00372769" w:rsidRDefault="00372769">
      <w:pPr>
        <w:rPr>
          <w:rFonts w:hint="eastAsia"/>
        </w:rPr>
      </w:pPr>
    </w:p>
    <w:p w:rsidR="00372769" w:rsidRDefault="001E1292">
      <w:r>
        <w:rPr>
          <w:noProof/>
        </w:rPr>
        <mc:AlternateContent>
          <mc:Choice Requires="wpg">
            <w:drawing>
              <wp:anchor distT="0" distB="0" distL="114300" distR="114300" simplePos="0" relativeHeight="251659264" behindDoc="0" locked="0" layoutInCell="0" allowOverlap="1">
                <wp:simplePos x="0" y="0"/>
                <wp:positionH relativeFrom="column">
                  <wp:posOffset>0</wp:posOffset>
                </wp:positionH>
                <wp:positionV relativeFrom="paragraph">
                  <wp:posOffset>52070</wp:posOffset>
                </wp:positionV>
                <wp:extent cx="5372100" cy="1645920"/>
                <wp:effectExtent l="0" t="0" r="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645920"/>
                          <a:chOff x="1800" y="14246"/>
                          <a:chExt cx="8460" cy="2592"/>
                        </a:xfrm>
                      </wpg:grpSpPr>
                      <pic:pic xmlns:pic="http://schemas.openxmlformats.org/drawingml/2006/picture">
                        <pic:nvPicPr>
                          <pic:cNvPr id="2" name="Picture 25" descr="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800" y="14246"/>
                            <a:ext cx="2520"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7" descr="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680" y="14273"/>
                            <a:ext cx="2520" cy="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8" descr="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7560" y="14318"/>
                            <a:ext cx="27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8E1535" id="Group 44" o:spid="_x0000_s1026" style="position:absolute;margin-left:0;margin-top:4.1pt;width:423pt;height:129.6pt;z-index:251659264" coordorigin="1800,14246" coordsize="8460,2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" o:allowincell="f">
                <v:shape id="Picture 25" o:spid="_x0000_s1027" type="#_x0000_t75" alt="5" style="position:absolute;left:1800;top:14246;width:2520;height:2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ejv3DAAAA2gAAAA8AAABkcnMvZG93bnJldi54bWxEj91qwkAUhO8LfYflCL2rGwWLRDdBhEKh&#10;P2LU+2P2mA1mz6bZrSZv3xUEL4eZ+YZZ5r1txIU6XztWMBknIIhLp2uuFOx3769zED4ga2wck4KB&#10;POTZ89MSU+2uvKVLESoRIexTVGBCaFMpfWnIoh+7ljh6J9dZDFF2ldQdXiPcNnKaJG/SYs1xwWBL&#10;a0PlufizCr6Om2pui2H382uG7239OSs2h5lSL6N+tQARqA+P8L39oRVM4XYl3gC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R6O/cMAAADaAAAADwAAAAAAAAAAAAAAAACf&#10;AgAAZHJzL2Rvd25yZXYueG1sUEsFBgAAAAAEAAQA9wAAAI8DAAAAAA==&#10;">
                  <v:imagedata r:id="rId51" o:title="5"/>
                </v:shape>
                <v:shape id="Picture 27" o:spid="_x0000_s1028" type="#_x0000_t75" alt="3" style="position:absolute;left:4680;top:14273;width:2520;height:2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MT4jCAAAA2gAAAA8AAABkcnMvZG93bnJldi54bWxEj19rwkAQxN8L/Q7HFvpW71pBJPWU0qqI&#10;4IN/6POSW5Ngbi/mtjF++54g+DjMzG+Yyaz3teqojVVgC+8DA4o4D67iwsJhv3gbg4qC7LAOTBau&#10;FGE2fX6aYObChbfU7aRQCcIxQwulSJNpHfOSPMZBaIiTdwytR0myLbRr8ZLgvtYfxoy0x4rTQokN&#10;fZeUn3Z/3sKmuZq9PncrYvFOFuvl3Pz8Wvv60n99ghLq5RG+t1fOwhBuV9IN0N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zE+IwgAAANoAAAAPAAAAAAAAAAAAAAAAAJ8C&#10;AABkcnMvZG93bnJldi54bWxQSwUGAAAAAAQABAD3AAAAjgMAAAAA&#10;">
                  <v:imagedata r:id="rId52" o:title="3"/>
                </v:shape>
                <v:shape id="Picture 28" o:spid="_x0000_s1029" type="#_x0000_t75" alt="4" style="position:absolute;left:7560;top:14318;width:2700;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MwHEAAAA2gAAAA8AAABkcnMvZG93bnJldi54bWxEj9FqAjEURN8F/yFcwZeiWUWtrEZxrYIv&#10;IlU/4LK53V26uVmTqNu/bwoFH4eZOcMs162pxYOcrywrGA0TEMS51RUXCq6X/WAOwgdkjbVlUvBD&#10;HtarbmeJqbZP/qTHORQiQtinqKAMoUml9HlJBv3QNsTR+7LOYIjSFVI7fEa4qeU4SWbSYMVxocSG&#10;tiXl3+e7UeDGu+lofpsdT/e33SXbT7LrxyRTqt9rNwsQgdrwCv+3D1rBO/xdiTd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MwHEAAAA2gAAAA8AAAAAAAAAAAAAAAAA&#10;nwIAAGRycy9kb3ducmV2LnhtbFBLBQYAAAAABAAEAPcAAACQAwAAAAA=&#10;">
                  <v:imagedata r:id="rId53" o:title="4"/>
                </v:shape>
              </v:group>
            </w:pict>
          </mc:Fallback>
        </mc:AlternateContent>
      </w:r>
    </w:p>
    <w:p w:rsidR="00372769" w:rsidRDefault="00372769"/>
    <w:p w:rsidR="00372769" w:rsidRDefault="00372769"/>
    <w:p w:rsidR="00372769" w:rsidRDefault="00372769"/>
    <w:p w:rsidR="00372769" w:rsidRDefault="00372769"/>
    <w:p w:rsidR="00372769" w:rsidRDefault="00372769"/>
    <w:p w:rsidR="00372769" w:rsidRDefault="00372769"/>
    <w:p w:rsidR="00372769" w:rsidRDefault="001E1292">
      <w:bookmarkStart w:id="0" w:name="_GoBack"/>
      <w:bookmarkEnd w:id="0"/>
      <w:r>
        <w:rPr>
          <w:noProof/>
        </w:rPr>
        <w:lastRenderedPageBreak/>
        <w:drawing>
          <wp:anchor distT="0" distB="0" distL="114300" distR="114300" simplePos="0" relativeHeight="251660288" behindDoc="0" locked="0" layoutInCell="0" allowOverlap="1">
            <wp:simplePos x="0" y="0"/>
            <wp:positionH relativeFrom="column">
              <wp:posOffset>2857500</wp:posOffset>
            </wp:positionH>
            <wp:positionV relativeFrom="paragraph">
              <wp:posOffset>368935</wp:posOffset>
            </wp:positionV>
            <wp:extent cx="1943100" cy="1232535"/>
            <wp:effectExtent l="0" t="0" r="0" b="0"/>
            <wp:wrapTopAndBottom/>
            <wp:docPr id="31" name="圖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43100"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0" allowOverlap="1">
            <wp:simplePos x="0" y="0"/>
            <wp:positionH relativeFrom="column">
              <wp:posOffset>457200</wp:posOffset>
            </wp:positionH>
            <wp:positionV relativeFrom="paragraph">
              <wp:posOffset>368935</wp:posOffset>
            </wp:positionV>
            <wp:extent cx="2055495" cy="1257300"/>
            <wp:effectExtent l="0" t="0" r="0" b="0"/>
            <wp:wrapNone/>
            <wp:docPr id="43" name="圖片 4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554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769" w:rsidRDefault="00372769"/>
    <w:p w:rsidR="00B02325" w:rsidRPr="00B02325" w:rsidRDefault="00B02325">
      <w:pPr>
        <w:rPr>
          <w:rFonts w:eastAsiaTheme="minorEastAsia"/>
        </w:rPr>
      </w:pPr>
      <w:r w:rsidRPr="00B02325">
        <w:rPr>
          <w:rFonts w:eastAsiaTheme="minorEastAsia"/>
        </w:rPr>
        <w:t>PS</w:t>
      </w:r>
      <w:r w:rsidRPr="00B02325">
        <w:rPr>
          <w:rFonts w:eastAsiaTheme="minorEastAsia"/>
        </w:rPr>
        <w:t>：　　１，２，３　三區</w:t>
      </w:r>
    </w:p>
    <w:p w:rsidR="00B02325" w:rsidRPr="00B02325" w:rsidRDefault="00B02325">
      <w:pPr>
        <w:rPr>
          <w:rFonts w:eastAsiaTheme="minorEastAsia"/>
        </w:rPr>
      </w:pPr>
      <w:r>
        <w:rPr>
          <w:rFonts w:eastAsiaTheme="minorEastAsia" w:hint="eastAsia"/>
        </w:rPr>
        <w:t>AWS</w:t>
      </w:r>
      <w:r w:rsidRPr="00B02325">
        <w:rPr>
          <w:rFonts w:eastAsiaTheme="minorEastAsia"/>
        </w:rPr>
        <w:t>：</w:t>
      </w:r>
      <w:r w:rsidRPr="00B02325">
        <w:rPr>
          <w:rFonts w:eastAsiaTheme="minorEastAsia"/>
        </w:rPr>
        <w:t xml:space="preserve"> 1</w:t>
      </w:r>
      <w:proofErr w:type="gramStart"/>
      <w:r w:rsidRPr="00B02325">
        <w:rPr>
          <w:rFonts w:eastAsiaTheme="minorEastAsia"/>
        </w:rPr>
        <w:t>’</w:t>
      </w:r>
      <w:proofErr w:type="gramEnd"/>
      <w:r w:rsidRPr="00B02325">
        <w:rPr>
          <w:rFonts w:eastAsiaTheme="minorEastAsia"/>
        </w:rPr>
        <w:t>,</w:t>
      </w:r>
      <w:r>
        <w:rPr>
          <w:rFonts w:eastAsiaTheme="minorEastAsia"/>
        </w:rPr>
        <w:t xml:space="preserve"> </w:t>
      </w:r>
      <w:r w:rsidRPr="00B02325">
        <w:rPr>
          <w:rFonts w:eastAsiaTheme="minorEastAsia"/>
        </w:rPr>
        <w:t>a,</w:t>
      </w:r>
      <w:r>
        <w:rPr>
          <w:rFonts w:eastAsiaTheme="minorEastAsia"/>
        </w:rPr>
        <w:t xml:space="preserve"> </w:t>
      </w:r>
      <w:r w:rsidRPr="00B02325">
        <w:rPr>
          <w:rFonts w:eastAsiaTheme="minorEastAsia"/>
        </w:rPr>
        <w:t>2</w:t>
      </w:r>
      <w:proofErr w:type="gramStart"/>
      <w:r w:rsidRPr="00B02325">
        <w:rPr>
          <w:rFonts w:eastAsiaTheme="minorEastAsia"/>
        </w:rPr>
        <w:t>’</w:t>
      </w:r>
      <w:proofErr w:type="gramEnd"/>
      <w:r w:rsidRPr="00B02325">
        <w:rPr>
          <w:rFonts w:eastAsiaTheme="minorEastAsia"/>
        </w:rPr>
        <w:t>,</w:t>
      </w:r>
      <w:r>
        <w:rPr>
          <w:rFonts w:eastAsiaTheme="minorEastAsia"/>
        </w:rPr>
        <w:t xml:space="preserve"> </w:t>
      </w:r>
      <w:r w:rsidRPr="00B02325">
        <w:rPr>
          <w:rFonts w:eastAsiaTheme="minorEastAsia"/>
        </w:rPr>
        <w:t>b,</w:t>
      </w:r>
      <w:r>
        <w:rPr>
          <w:rFonts w:eastAsiaTheme="minorEastAsia"/>
        </w:rPr>
        <w:t xml:space="preserve"> </w:t>
      </w:r>
      <w:r w:rsidRPr="00B02325">
        <w:rPr>
          <w:rFonts w:eastAsiaTheme="minorEastAsia"/>
        </w:rPr>
        <w:t>3</w:t>
      </w:r>
      <w:proofErr w:type="gramStart"/>
      <w:r w:rsidRPr="00B02325">
        <w:rPr>
          <w:rFonts w:eastAsiaTheme="minorEastAsia"/>
        </w:rPr>
        <w:t>’</w:t>
      </w:r>
      <w:proofErr w:type="gramEnd"/>
      <w:r w:rsidRPr="00B02325">
        <w:rPr>
          <w:rFonts w:eastAsiaTheme="minorEastAsia"/>
        </w:rPr>
        <w:t xml:space="preserve"> </w:t>
      </w:r>
      <w:r w:rsidRPr="00B02325">
        <w:rPr>
          <w:rFonts w:eastAsiaTheme="minorEastAsia"/>
        </w:rPr>
        <w:t>五區</w:t>
      </w:r>
    </w:p>
    <w:p w:rsidR="00B02325" w:rsidRDefault="00B02325">
      <w:r>
        <w:rPr>
          <w:rFonts w:hint="eastAsia"/>
        </w:rPr>
        <w:t xml:space="preserve">EEI: </w:t>
      </w:r>
      <w:r>
        <w:rPr>
          <w:rFonts w:hint="eastAsia"/>
        </w:rPr>
        <w:t xml:space="preserve">落於　</w:t>
      </w:r>
      <w:r>
        <w:rPr>
          <w:rFonts w:hint="eastAsia"/>
        </w:rPr>
        <w:t xml:space="preserve">AWS </w:t>
      </w:r>
      <w:r>
        <w:rPr>
          <w:rFonts w:hint="eastAsia"/>
        </w:rPr>
        <w:t>區間內的累計機率值</w:t>
      </w:r>
    </w:p>
    <w:p w:rsidR="00B02325" w:rsidRDefault="00B02325">
      <w:r>
        <w:rPr>
          <w:rFonts w:hint="eastAsia"/>
        </w:rPr>
        <w:t xml:space="preserve">WEI: </w:t>
      </w:r>
      <w:r>
        <w:rPr>
          <w:rFonts w:hint="eastAsia"/>
        </w:rPr>
        <w:t xml:space="preserve">落於　</w:t>
      </w:r>
      <w:r>
        <w:rPr>
          <w:rFonts w:hint="eastAsia"/>
        </w:rPr>
        <w:t>P</w:t>
      </w:r>
      <w:r>
        <w:t>S</w:t>
      </w:r>
      <w:r>
        <w:rPr>
          <w:rFonts w:hint="eastAsia"/>
        </w:rPr>
        <w:t xml:space="preserve"> </w:t>
      </w:r>
      <w:r>
        <w:rPr>
          <w:rFonts w:hint="eastAsia"/>
        </w:rPr>
        <w:t>區間內的累計機率值</w:t>
      </w:r>
    </w:p>
    <w:p w:rsidR="00B02325" w:rsidRDefault="00B02325"/>
    <w:p w:rsidR="00B02325" w:rsidRDefault="00B02325" w:rsidP="00B02325">
      <w:pPr>
        <w:rPr>
          <w:rFonts w:hint="eastAsia"/>
        </w:rPr>
      </w:pPr>
      <w:r>
        <w:rPr>
          <w:rFonts w:hint="eastAsia"/>
        </w:rPr>
        <w:t>補充：</w:t>
      </w:r>
      <w:r>
        <w:rPr>
          <w:rFonts w:hint="eastAsia"/>
        </w:rPr>
        <w:t xml:space="preserve">DOS </w:t>
      </w:r>
      <w:r>
        <w:rPr>
          <w:rFonts w:hint="eastAsia"/>
        </w:rPr>
        <w:t xml:space="preserve">版程式　</w:t>
      </w:r>
      <w:proofErr w:type="spellStart"/>
      <w:r>
        <w:rPr>
          <w:rFonts w:hint="eastAsia"/>
        </w:rPr>
        <w:t>weaplot</w:t>
      </w:r>
      <w:proofErr w:type="spellEnd"/>
      <w:r>
        <w:t xml:space="preserve"> </w:t>
      </w:r>
      <w:r>
        <w:rPr>
          <w:rFonts w:hint="eastAsia"/>
        </w:rPr>
        <w:t>使用台灣氣象資料</w:t>
      </w:r>
    </w:p>
    <w:p w:rsidR="001430C6" w:rsidRPr="00B02325" w:rsidRDefault="001430C6">
      <w:pPr>
        <w:widowControl/>
        <w:rPr>
          <w:rFonts w:ascii="Arial" w:hAnsi="Arial"/>
          <w:b/>
          <w:bCs/>
          <w:sz w:val="28"/>
          <w:szCs w:val="36"/>
        </w:rPr>
      </w:pPr>
    </w:p>
    <w:p w:rsidR="00372769" w:rsidRDefault="00372769">
      <w:pPr>
        <w:pStyle w:val="3"/>
      </w:pPr>
      <w:r>
        <w:t>10-6.1. Program WEATHER</w:t>
      </w:r>
    </w:p>
    <w:p w:rsidR="001430C6" w:rsidRDefault="001430C6" w:rsidP="001430C6"/>
    <w:p w:rsidR="001430C6" w:rsidRPr="001430C6" w:rsidRDefault="001430C6" w:rsidP="001430C6">
      <w:pPr>
        <w:ind w:firstLine="482"/>
        <w:rPr>
          <w:rFonts w:hint="eastAsia"/>
        </w:rPr>
      </w:pPr>
      <w:r>
        <w:rPr>
          <w:rFonts w:hint="eastAsia"/>
        </w:rPr>
        <w:t xml:space="preserve">Weather.dat </w:t>
      </w:r>
      <w:r>
        <w:rPr>
          <w:rFonts w:hint="eastAsia"/>
        </w:rPr>
        <w:t>內含</w:t>
      </w:r>
      <w:r>
        <w:rPr>
          <w:rFonts w:hint="eastAsia"/>
        </w:rPr>
        <w:t xml:space="preserve"> </w:t>
      </w:r>
      <w:r>
        <w:rPr>
          <w:rFonts w:hint="eastAsia"/>
        </w:rPr>
        <w:t>溫度</w:t>
      </w:r>
      <w:r>
        <w:rPr>
          <w:rFonts w:hint="eastAsia"/>
        </w:rPr>
        <w:t xml:space="preserve"> (-30~35</w:t>
      </w:r>
      <w:r>
        <w:t xml:space="preserve"> </w:t>
      </w:r>
      <w:proofErr w:type="spellStart"/>
      <w:r>
        <w:t>deg.C</w:t>
      </w:r>
      <w:proofErr w:type="spellEnd"/>
      <w:r>
        <w:rPr>
          <w:rFonts w:hint="eastAsia"/>
        </w:rPr>
        <w:t>)</w:t>
      </w:r>
      <w:r>
        <w:rPr>
          <w:rFonts w:hint="eastAsia"/>
        </w:rPr>
        <w:t>，濕度</w:t>
      </w:r>
      <w:r>
        <w:rPr>
          <w:rFonts w:hint="eastAsia"/>
        </w:rPr>
        <w:t xml:space="preserve"> </w:t>
      </w:r>
      <w:r>
        <w:t xml:space="preserve">(0~100%) </w:t>
      </w:r>
      <w:r>
        <w:rPr>
          <w:rFonts w:hint="eastAsia"/>
        </w:rPr>
        <w:t>共</w:t>
      </w:r>
      <w:r>
        <w:rPr>
          <w:rFonts w:hint="eastAsia"/>
        </w:rPr>
        <w:t xml:space="preserve"> </w:t>
      </w:r>
      <w:r>
        <w:t xml:space="preserve">66 x 101 </w:t>
      </w:r>
      <w:r>
        <w:rPr>
          <w:rFonts w:hint="eastAsia"/>
        </w:rPr>
        <w:t>筆機率數據</w:t>
      </w:r>
    </w:p>
    <w:p w:rsidR="00372769" w:rsidRDefault="001E1292" w:rsidP="007762C2">
      <w:pPr>
        <w:jc w:val="center"/>
        <w:rPr>
          <w:rFonts w:hint="eastAsia"/>
        </w:rPr>
      </w:pPr>
      <w:r>
        <w:rPr>
          <w:rFonts w:hint="eastAsia"/>
          <w:noProof/>
        </w:rPr>
        <w:drawing>
          <wp:inline distT="0" distB="0" distL="0" distR="0">
            <wp:extent cx="2962275" cy="3009900"/>
            <wp:effectExtent l="0" t="0" r="0" b="0"/>
            <wp:docPr id="27" name="圖片 27" descr="DSC0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C06629"/>
                    <pic:cNvPicPr>
                      <a:picLocks noChangeAspect="1" noChangeArrowheads="1"/>
                    </pic:cNvPicPr>
                  </pic:nvPicPr>
                  <pic:blipFill>
                    <a:blip r:embed="rId56">
                      <a:extLst>
                        <a:ext uri="{28A0092B-C50C-407E-A947-70E740481C1C}">
                          <a14:useLocalDpi xmlns:a14="http://schemas.microsoft.com/office/drawing/2010/main" val="0"/>
                        </a:ext>
                      </a:extLst>
                    </a:blip>
                    <a:srcRect l="15192" r="10298" b="-851"/>
                    <a:stretch>
                      <a:fillRect/>
                    </a:stretch>
                  </pic:blipFill>
                  <pic:spPr bwMode="auto">
                    <a:xfrm>
                      <a:off x="0" y="0"/>
                      <a:ext cx="2962275" cy="3009900"/>
                    </a:xfrm>
                    <a:prstGeom prst="rect">
                      <a:avLst/>
                    </a:prstGeom>
                    <a:noFill/>
                    <a:ln>
                      <a:noFill/>
                    </a:ln>
                  </pic:spPr>
                </pic:pic>
              </a:graphicData>
            </a:graphic>
          </wp:inline>
        </w:drawing>
      </w:r>
    </w:p>
    <w:p w:rsidR="007762C2" w:rsidRDefault="007762C2">
      <w:pPr>
        <w:rPr>
          <w:rFonts w:hint="eastAsia"/>
        </w:rPr>
      </w:pPr>
    </w:p>
    <w:p w:rsidR="00372769" w:rsidRDefault="00372769">
      <w:pPr>
        <w:pStyle w:val="3"/>
      </w:pPr>
      <w:r>
        <w:t>10-6.2. Example use of WEATHER</w:t>
      </w:r>
    </w:p>
    <w:p w:rsidR="00372769" w:rsidRDefault="00372769"/>
    <w:p w:rsidR="00372769" w:rsidRDefault="00372769" w:rsidP="001430C6">
      <w:pPr>
        <w:ind w:left="708" w:hangingChars="295" w:hanging="708"/>
      </w:pPr>
      <w:r w:rsidRPr="003A3051">
        <w:rPr>
          <w:color w:val="FF0000"/>
        </w:rPr>
        <w:t>Example 10-5.</w:t>
      </w:r>
      <w:r w:rsidR="007762C2">
        <w:rPr>
          <w:rFonts w:hint="eastAsia"/>
          <w:color w:val="FF0000"/>
        </w:rPr>
        <w:t xml:space="preserve"> </w:t>
      </w:r>
      <w:r w:rsidR="007762C2" w:rsidRPr="004448A4">
        <w:rPr>
          <w:rFonts w:hint="eastAsia"/>
        </w:rPr>
        <w:t>假設如範例</w:t>
      </w:r>
      <w:r w:rsidR="007762C2" w:rsidRPr="004448A4">
        <w:rPr>
          <w:rFonts w:hint="eastAsia"/>
        </w:rPr>
        <w:t xml:space="preserve"> 9-</w:t>
      </w:r>
      <w:proofErr w:type="gramStart"/>
      <w:r w:rsidR="007762C2" w:rsidRPr="004448A4">
        <w:rPr>
          <w:rFonts w:hint="eastAsia"/>
        </w:rPr>
        <w:t>4</w:t>
      </w:r>
      <w:r w:rsidR="007762C2" w:rsidRPr="004448A4">
        <w:rPr>
          <w:rFonts w:hint="eastAsia"/>
        </w:rPr>
        <w:t>所述</w:t>
      </w:r>
      <w:proofErr w:type="gramEnd"/>
      <w:r w:rsidR="007762C2" w:rsidRPr="004448A4">
        <w:rPr>
          <w:rFonts w:hint="eastAsia"/>
        </w:rPr>
        <w:t>的乳牛舍位於海拔</w:t>
      </w:r>
      <w:r w:rsidR="007762C2" w:rsidRPr="004448A4">
        <w:rPr>
          <w:rFonts w:hint="eastAsia"/>
        </w:rPr>
        <w:t xml:space="preserve"> </w:t>
      </w:r>
      <w:smartTag w:uri="urn:schemas-microsoft-com:office:smarttags" w:element="chmetcnv">
        <w:smartTagPr>
          <w:attr w:name="TCSC" w:val="0"/>
          <w:attr w:name="NumberType" w:val="1"/>
          <w:attr w:name="Negative" w:val="False"/>
          <w:attr w:name="HasSpace" w:val="False"/>
          <w:attr w:name="SourceValue" w:val="300"/>
          <w:attr w:name="UnitName" w:val="m"/>
        </w:smartTagPr>
        <w:r w:rsidR="007762C2" w:rsidRPr="004448A4">
          <w:rPr>
            <w:rFonts w:hint="eastAsia"/>
          </w:rPr>
          <w:t>300m</w:t>
        </w:r>
      </w:smartTag>
      <w:r w:rsidR="007762C2" w:rsidRPr="004448A4">
        <w:rPr>
          <w:rFonts w:hint="eastAsia"/>
        </w:rPr>
        <w:t>的紐約州</w:t>
      </w:r>
      <w:proofErr w:type="gramStart"/>
      <w:r w:rsidR="007762C2" w:rsidRPr="004448A4">
        <w:rPr>
          <w:rFonts w:hint="eastAsia"/>
        </w:rPr>
        <w:t>綺色佳</w:t>
      </w:r>
      <w:proofErr w:type="gramEnd"/>
      <w:r w:rsidR="007762C2" w:rsidRPr="004448A4">
        <w:rPr>
          <w:rFonts w:hint="eastAsia"/>
        </w:rPr>
        <w:t>，牛舍飼養了</w:t>
      </w:r>
      <w:r w:rsidR="007762C2" w:rsidRPr="004448A4">
        <w:rPr>
          <w:rFonts w:hint="eastAsia"/>
        </w:rPr>
        <w:t>62</w:t>
      </w:r>
      <w:r w:rsidR="007762C2" w:rsidRPr="004448A4">
        <w:rPr>
          <w:rFonts w:hint="eastAsia"/>
        </w:rPr>
        <w:t>頭平均重量為</w:t>
      </w:r>
      <w:r w:rsidR="007762C2" w:rsidRPr="004448A4">
        <w:rPr>
          <w:rFonts w:hint="eastAsia"/>
        </w:rPr>
        <w:t xml:space="preserve"> </w:t>
      </w:r>
      <w:smartTag w:uri="urn:schemas-microsoft-com:office:smarttags" w:element="chmetcnv">
        <w:smartTagPr>
          <w:attr w:name="TCSC" w:val="0"/>
          <w:attr w:name="NumberType" w:val="1"/>
          <w:attr w:name="Negative" w:val="False"/>
          <w:attr w:name="HasSpace" w:val="True"/>
          <w:attr w:name="SourceValue" w:val="550"/>
          <w:attr w:name="UnitName" w:val="kg"/>
        </w:smartTagPr>
        <w:r w:rsidR="007762C2" w:rsidRPr="004448A4">
          <w:rPr>
            <w:rFonts w:hint="eastAsia"/>
          </w:rPr>
          <w:t>550 kg</w:t>
        </w:r>
      </w:smartTag>
      <w:r w:rsidR="007762C2" w:rsidRPr="004448A4">
        <w:rPr>
          <w:rFonts w:hint="eastAsia"/>
        </w:rPr>
        <w:t xml:space="preserve"> </w:t>
      </w:r>
      <w:r w:rsidR="007762C2" w:rsidRPr="004448A4">
        <w:rPr>
          <w:rFonts w:hint="eastAsia"/>
        </w:rPr>
        <w:t>的乳牛，其</w:t>
      </w:r>
      <w:r w:rsidR="007762C2" w:rsidRPr="004448A4">
        <w:rPr>
          <w:rFonts w:hint="eastAsia"/>
        </w:rPr>
        <w:t xml:space="preserve"> UA </w:t>
      </w:r>
      <w:r w:rsidR="007762C2" w:rsidRPr="004448A4">
        <w:rPr>
          <w:rFonts w:hint="eastAsia"/>
        </w:rPr>
        <w:t>與</w:t>
      </w:r>
      <w:r w:rsidR="007762C2" w:rsidRPr="004448A4">
        <w:rPr>
          <w:rFonts w:hint="eastAsia"/>
        </w:rPr>
        <w:t xml:space="preserve">FP </w:t>
      </w:r>
      <w:r w:rsidR="007762C2" w:rsidRPr="004448A4">
        <w:rPr>
          <w:rFonts w:hint="eastAsia"/>
        </w:rPr>
        <w:t>值分別為</w:t>
      </w:r>
      <w:r w:rsidR="007762C2" w:rsidRPr="004448A4">
        <w:rPr>
          <w:rFonts w:hint="eastAsia"/>
        </w:rPr>
        <w:t xml:space="preserve"> 640 </w:t>
      </w:r>
      <w:r w:rsidR="007762C2" w:rsidRPr="004448A4">
        <w:rPr>
          <w:rFonts w:hint="eastAsia"/>
        </w:rPr>
        <w:t>與</w:t>
      </w:r>
      <w:r w:rsidR="007762C2" w:rsidRPr="004448A4">
        <w:rPr>
          <w:rFonts w:hint="eastAsia"/>
        </w:rPr>
        <w:t xml:space="preserve"> 105 W/K</w:t>
      </w:r>
      <w:r w:rsidR="007762C2" w:rsidRPr="004448A4">
        <w:rPr>
          <w:rFonts w:hint="eastAsia"/>
        </w:rPr>
        <w:t>。生產空間為</w:t>
      </w:r>
      <w:r w:rsidR="007762C2" w:rsidRPr="004448A4">
        <w:rPr>
          <w:rFonts w:hint="eastAsia"/>
        </w:rPr>
        <w:t xml:space="preserve"> 5 ~ 25 </w:t>
      </w:r>
      <w:r w:rsidR="007762C2" w:rsidRPr="004448A4">
        <w:rPr>
          <w:rFonts w:hint="eastAsia"/>
        </w:rPr>
        <w:t>度</w:t>
      </w:r>
      <w:r w:rsidR="007762C2" w:rsidRPr="004448A4">
        <w:rPr>
          <w:rFonts w:hint="eastAsia"/>
        </w:rPr>
        <w:t>C</w:t>
      </w:r>
      <w:r w:rsidR="007762C2" w:rsidRPr="004448A4">
        <w:rPr>
          <w:rFonts w:hint="eastAsia"/>
        </w:rPr>
        <w:t>，</w:t>
      </w:r>
      <w:r w:rsidR="007762C2" w:rsidRPr="004448A4">
        <w:rPr>
          <w:rFonts w:hint="eastAsia"/>
        </w:rPr>
        <w:t>30~80 % RH</w:t>
      </w:r>
      <w:r w:rsidR="007762C2" w:rsidRPr="004448A4">
        <w:rPr>
          <w:rFonts w:hint="eastAsia"/>
        </w:rPr>
        <w:t>，</w:t>
      </w:r>
      <w:r w:rsidR="004448A4" w:rsidRPr="004448A4">
        <w:rPr>
          <w:rFonts w:hint="eastAsia"/>
        </w:rPr>
        <w:t>各階段風量分別為</w:t>
      </w:r>
      <w:r w:rsidR="004448A4" w:rsidRPr="004448A4">
        <w:rPr>
          <w:rFonts w:hint="eastAsia"/>
        </w:rPr>
        <w:t xml:space="preserve"> 1.16, 1.74, 2.88, 4.24 </w:t>
      </w:r>
      <w:r w:rsidR="004448A4" w:rsidRPr="004448A4">
        <w:rPr>
          <w:rFonts w:hint="eastAsia"/>
        </w:rPr>
        <w:t>與</w:t>
      </w:r>
      <w:smartTag w:uri="urn:schemas-microsoft-com:office:smarttags" w:element="chmetcnv">
        <w:smartTagPr>
          <w:attr w:name="TCSC" w:val="0"/>
          <w:attr w:name="NumberType" w:val="1"/>
          <w:attr w:name="Negative" w:val="False"/>
          <w:attr w:name="HasSpace" w:val="True"/>
          <w:attr w:name="SourceValue" w:val="8.96"/>
          <w:attr w:name="UnitName" w:val="m3"/>
        </w:smartTagPr>
        <w:r w:rsidR="004448A4" w:rsidRPr="004448A4">
          <w:rPr>
            <w:rFonts w:hint="eastAsia"/>
          </w:rPr>
          <w:t>8.96 m3</w:t>
        </w:r>
      </w:smartTag>
      <w:r w:rsidR="004448A4" w:rsidRPr="004448A4">
        <w:rPr>
          <w:rFonts w:hint="eastAsia"/>
        </w:rPr>
        <w:t>/s</w:t>
      </w:r>
      <w:r w:rsidR="004448A4" w:rsidRPr="004448A4">
        <w:rPr>
          <w:rFonts w:hint="eastAsia"/>
        </w:rPr>
        <w:t>，各階段溫度設定點分別為</w:t>
      </w:r>
      <w:r w:rsidR="004448A4" w:rsidRPr="004448A4">
        <w:rPr>
          <w:rFonts w:hint="eastAsia"/>
        </w:rPr>
        <w:t xml:space="preserve"> 8, 12, 16 </w:t>
      </w:r>
      <w:r w:rsidR="004448A4" w:rsidRPr="004448A4">
        <w:rPr>
          <w:rFonts w:hint="eastAsia"/>
        </w:rPr>
        <w:t>與</w:t>
      </w:r>
      <w:r w:rsidR="004448A4" w:rsidRPr="004448A4">
        <w:rPr>
          <w:rFonts w:hint="eastAsia"/>
        </w:rPr>
        <w:t xml:space="preserve"> 20</w:t>
      </w:r>
      <w:r w:rsidR="004448A4" w:rsidRPr="004448A4">
        <w:rPr>
          <w:rFonts w:hint="eastAsia"/>
        </w:rPr>
        <w:t>度</w:t>
      </w:r>
      <w:r w:rsidR="004448A4" w:rsidRPr="004448A4">
        <w:rPr>
          <w:rFonts w:hint="eastAsia"/>
        </w:rPr>
        <w:t>C</w:t>
      </w:r>
      <w:r w:rsidR="004448A4" w:rsidRPr="004448A4">
        <w:rPr>
          <w:rFonts w:hint="eastAsia"/>
        </w:rPr>
        <w:t>，請問此設計是否適當？</w:t>
      </w:r>
    </w:p>
    <w:p w:rsidR="001430C6" w:rsidRPr="004448A4" w:rsidRDefault="001430C6" w:rsidP="001430C6">
      <w:pPr>
        <w:ind w:left="708" w:hangingChars="295" w:hanging="708"/>
        <w:rPr>
          <w:rFonts w:hint="eastAsia"/>
        </w:rPr>
      </w:pPr>
    </w:p>
    <w:p w:rsidR="003A3051" w:rsidRDefault="001E1292" w:rsidP="003A3051">
      <w:pPr>
        <w:jc w:val="center"/>
        <w:rPr>
          <w:rFonts w:hint="eastAsia"/>
        </w:rPr>
      </w:pPr>
      <w:r>
        <w:rPr>
          <w:rFonts w:hint="eastAsia"/>
          <w:noProof/>
        </w:rPr>
        <w:drawing>
          <wp:inline distT="0" distB="0" distL="0" distR="0">
            <wp:extent cx="4181475" cy="3143250"/>
            <wp:effectExtent l="0" t="0" r="0" b="0"/>
            <wp:docPr id="28" name="圖片 28" descr="DSC0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C066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181475" cy="3143250"/>
                    </a:xfrm>
                    <a:prstGeom prst="rect">
                      <a:avLst/>
                    </a:prstGeom>
                    <a:noFill/>
                    <a:ln>
                      <a:noFill/>
                    </a:ln>
                  </pic:spPr>
                </pic:pic>
              </a:graphicData>
            </a:graphic>
          </wp:inline>
        </w:drawing>
      </w:r>
    </w:p>
    <w:p w:rsidR="003A3051" w:rsidRDefault="001E1292" w:rsidP="003A3051">
      <w:pPr>
        <w:jc w:val="center"/>
        <w:rPr>
          <w:rFonts w:hint="eastAsia"/>
        </w:rPr>
      </w:pPr>
      <w:r>
        <w:rPr>
          <w:rFonts w:hint="eastAsia"/>
          <w:noProof/>
        </w:rPr>
        <w:drawing>
          <wp:inline distT="0" distB="0" distL="0" distR="0">
            <wp:extent cx="4124325" cy="3105150"/>
            <wp:effectExtent l="0" t="0" r="0" b="0"/>
            <wp:docPr id="29" name="圖片 29" descr="DSC0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066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124325" cy="3105150"/>
                    </a:xfrm>
                    <a:prstGeom prst="rect">
                      <a:avLst/>
                    </a:prstGeom>
                    <a:noFill/>
                    <a:ln>
                      <a:noFill/>
                    </a:ln>
                  </pic:spPr>
                </pic:pic>
              </a:graphicData>
            </a:graphic>
          </wp:inline>
        </w:drawing>
      </w:r>
    </w:p>
    <w:p w:rsidR="003A3051" w:rsidRDefault="003A3051"/>
    <w:p w:rsidR="001430C6" w:rsidRDefault="001430C6">
      <w:pPr>
        <w:rPr>
          <w:rFonts w:hint="eastAsia"/>
        </w:rPr>
      </w:pPr>
    </w:p>
    <w:p w:rsidR="00372769" w:rsidRDefault="00372769">
      <w:pPr>
        <w:pStyle w:val="2"/>
      </w:pPr>
      <w:r>
        <w:t>10-7. Ventilation Control in Greenhouses</w:t>
      </w:r>
    </w:p>
    <w:p w:rsidR="00372769" w:rsidRDefault="00372769"/>
    <w:p w:rsidR="00372769" w:rsidRDefault="00372769">
      <w:pPr>
        <w:numPr>
          <w:ilvl w:val="0"/>
          <w:numId w:val="2"/>
        </w:numPr>
        <w:tabs>
          <w:tab w:val="clear" w:pos="425"/>
          <w:tab w:val="num" w:pos="965"/>
        </w:tabs>
        <w:ind w:left="965"/>
      </w:pPr>
      <w:r>
        <w:rPr>
          <w:rFonts w:hint="eastAsia"/>
        </w:rPr>
        <w:t>在相同地區溫室所用的風扇的</w:t>
      </w:r>
      <w:r>
        <w:t xml:space="preserve">duty factor </w:t>
      </w:r>
      <w:r>
        <w:rPr>
          <w:rFonts w:hint="eastAsia"/>
        </w:rPr>
        <w:t>應</w:t>
      </w:r>
      <w:proofErr w:type="gramStart"/>
      <w:r>
        <w:rPr>
          <w:rFonts w:hint="eastAsia"/>
        </w:rPr>
        <w:t>比禽畜舍</w:t>
      </w:r>
      <w:proofErr w:type="gramEnd"/>
      <w:r>
        <w:rPr>
          <w:rFonts w:hint="eastAsia"/>
        </w:rPr>
        <w:t>中所用風扇的</w:t>
      </w:r>
      <w:r>
        <w:t xml:space="preserve">duty factor </w:t>
      </w:r>
      <w:r>
        <w:rPr>
          <w:rFonts w:hint="eastAsia"/>
        </w:rPr>
        <w:t>較小，因為不需全年操作。</w:t>
      </w:r>
      <w:r>
        <w:t>.</w:t>
      </w:r>
    </w:p>
    <w:p w:rsidR="00372769" w:rsidRDefault="00372769">
      <w:pPr>
        <w:numPr>
          <w:ilvl w:val="0"/>
          <w:numId w:val="2"/>
        </w:numPr>
        <w:tabs>
          <w:tab w:val="clear" w:pos="425"/>
          <w:tab w:val="num" w:pos="965"/>
        </w:tabs>
        <w:ind w:left="965"/>
      </w:pPr>
      <w:r>
        <w:rPr>
          <w:rFonts w:hint="eastAsia"/>
        </w:rPr>
        <w:t>對溫室而言，因為作物</w:t>
      </w:r>
      <w:proofErr w:type="gramStart"/>
      <w:r>
        <w:rPr>
          <w:rFonts w:hint="eastAsia"/>
        </w:rPr>
        <w:t>的適溫範圍</w:t>
      </w:r>
      <w:proofErr w:type="gramEnd"/>
      <w:r>
        <w:rPr>
          <w:rFonts w:hint="eastAsia"/>
        </w:rPr>
        <w:t>頗為狹窄，所以在控制器的溫度設定值上做變化以節約耗電量的可行性就小多了。只有在一開始選擇風扇時挑選效率高的風扇並注意時時維護保持風扇於最佳的操作性能才是最重要的。維護項目包括皮帶鬆緊度、</w:t>
      </w:r>
      <w:r>
        <w:rPr>
          <w:rFonts w:hint="eastAsia"/>
        </w:rPr>
        <w:lastRenderedPageBreak/>
        <w:t>軸承、百葉窗等。</w:t>
      </w:r>
    </w:p>
    <w:p w:rsidR="00372769" w:rsidRDefault="00372769">
      <w:pPr>
        <w:numPr>
          <w:ilvl w:val="0"/>
          <w:numId w:val="2"/>
        </w:numPr>
        <w:tabs>
          <w:tab w:val="clear" w:pos="425"/>
          <w:tab w:val="num" w:pos="965"/>
        </w:tabs>
        <w:ind w:left="965"/>
      </w:pPr>
      <w:r>
        <w:rPr>
          <w:rFonts w:hint="eastAsia"/>
        </w:rPr>
        <w:t>溫室通風的設計通常設定為</w:t>
      </w:r>
      <w:r>
        <w:t>3</w:t>
      </w:r>
      <w:r>
        <w:rPr>
          <w:rFonts w:hint="eastAsia"/>
        </w:rPr>
        <w:t>個階段</w:t>
      </w:r>
      <w:r>
        <w:t>(3-stage system)</w:t>
      </w:r>
      <w:r>
        <w:rPr>
          <w:rFonts w:hint="eastAsia"/>
        </w:rPr>
        <w:t>，最低階段為冬季通風之用，為最大風量的</w:t>
      </w:r>
      <w:r>
        <w:t>15%</w:t>
      </w:r>
      <w:r>
        <w:rPr>
          <w:rFonts w:hint="eastAsia"/>
        </w:rPr>
        <w:t>，第</w:t>
      </w:r>
      <w:r>
        <w:t>2</w:t>
      </w:r>
      <w:r>
        <w:rPr>
          <w:rFonts w:hint="eastAsia"/>
        </w:rPr>
        <w:t>階段則多半為最大風量的</w:t>
      </w:r>
      <w:r>
        <w:t xml:space="preserve">50% </w:t>
      </w:r>
      <w:r>
        <w:rPr>
          <w:rFonts w:hint="eastAsia"/>
        </w:rPr>
        <w:t>。</w:t>
      </w:r>
    </w:p>
    <w:p w:rsidR="00372769" w:rsidRDefault="00372769">
      <w:pPr>
        <w:numPr>
          <w:ilvl w:val="0"/>
          <w:numId w:val="2"/>
        </w:numPr>
        <w:tabs>
          <w:tab w:val="clear" w:pos="425"/>
          <w:tab w:val="num" w:pos="965"/>
        </w:tabs>
        <w:ind w:left="965"/>
      </w:pPr>
      <w:r>
        <w:rPr>
          <w:rFonts w:hint="eastAsia"/>
        </w:rPr>
        <w:t>通風的最低設定溫度應高於開始加熱的設定溫度至少</w:t>
      </w:r>
      <w:r>
        <w:t>3</w:t>
      </w:r>
      <w:r>
        <w:rPr>
          <w:rFonts w:hint="eastAsia"/>
        </w:rPr>
        <w:t>度</w:t>
      </w:r>
      <w:r>
        <w:t>C</w:t>
      </w:r>
      <w:r>
        <w:rPr>
          <w:rFonts w:hint="eastAsia"/>
        </w:rPr>
        <w:t>。</w:t>
      </w:r>
    </w:p>
    <w:p w:rsidR="001430C6" w:rsidRDefault="001430C6"/>
    <w:p w:rsidR="001430C6" w:rsidRDefault="001430C6">
      <w:r>
        <w:rPr>
          <w:rFonts w:hint="eastAsia"/>
        </w:rPr>
        <w:t>補充：</w:t>
      </w:r>
      <w:proofErr w:type="spellStart"/>
      <w:r w:rsidRPr="001430C6">
        <w:rPr>
          <w:rFonts w:hint="eastAsia"/>
        </w:rPr>
        <w:t>Matlab</w:t>
      </w:r>
      <w:proofErr w:type="spellEnd"/>
      <w:r w:rsidRPr="001430C6">
        <w:rPr>
          <w:rFonts w:hint="eastAsia"/>
        </w:rPr>
        <w:t xml:space="preserve"> </w:t>
      </w:r>
      <w:r w:rsidRPr="001430C6">
        <w:rPr>
          <w:rFonts w:hint="eastAsia"/>
        </w:rPr>
        <w:t>版的</w:t>
      </w:r>
      <w:r>
        <w:rPr>
          <w:rFonts w:hint="eastAsia"/>
        </w:rPr>
        <w:t xml:space="preserve"> </w:t>
      </w:r>
      <w:proofErr w:type="spellStart"/>
      <w:r>
        <w:rPr>
          <w:rFonts w:hint="eastAsia"/>
        </w:rPr>
        <w:t>ventcost</w:t>
      </w:r>
      <w:r>
        <w:t>.m</w:t>
      </w:r>
      <w:proofErr w:type="spellEnd"/>
      <w:r>
        <w:rPr>
          <w:rFonts w:hint="eastAsia"/>
        </w:rPr>
        <w:t xml:space="preserve"> </w:t>
      </w:r>
      <w:r>
        <w:rPr>
          <w:rFonts w:hint="eastAsia"/>
        </w:rPr>
        <w:t>程式，使用台灣各地的氣象資料</w:t>
      </w:r>
    </w:p>
    <w:p w:rsidR="001430C6" w:rsidRPr="001430C6" w:rsidRDefault="001430C6">
      <w:pPr>
        <w:rPr>
          <w:rFonts w:hint="eastAsia"/>
        </w:rPr>
      </w:pPr>
    </w:p>
    <w:sectPr w:rsidR="001430C6" w:rsidRPr="001430C6">
      <w:headerReference w:type="even" r:id="rId59"/>
      <w:headerReference w:type="default" r:id="rId60"/>
      <w:footerReference w:type="even" r:id="rId61"/>
      <w:footerReference w:type="default" r:id="rId62"/>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2C" w:rsidRDefault="0087352C">
      <w:r>
        <w:separator/>
      </w:r>
    </w:p>
  </w:endnote>
  <w:endnote w:type="continuationSeparator" w:id="0">
    <w:p w:rsidR="0087352C" w:rsidRDefault="0087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69" w:rsidRDefault="00372769">
    <w:pPr>
      <w:pStyle w:val="a6"/>
      <w:framePr w:wrap="around" w:vAnchor="text" w:hAnchor="margin" w:xAlign="right" w:y="1"/>
      <w:rPr>
        <w:rStyle w:val="a7"/>
      </w:rPr>
    </w:pPr>
    <w:r>
      <w:rPr>
        <w:rStyle w:val="a7"/>
        <w:rFonts w:hint="eastAsia"/>
      </w:rPr>
      <w:t>10-</w:t>
    </w:r>
    <w:r>
      <w:rPr>
        <w:rStyle w:val="a7"/>
      </w:rPr>
      <w:fldChar w:fldCharType="begin"/>
    </w:r>
    <w:r>
      <w:rPr>
        <w:rStyle w:val="a7"/>
      </w:rPr>
      <w:instrText xml:space="preserve">PAGE  </w:instrText>
    </w:r>
    <w:r>
      <w:rPr>
        <w:rStyle w:val="a7"/>
      </w:rPr>
      <w:fldChar w:fldCharType="separate"/>
    </w:r>
    <w:r w:rsidR="00B02325">
      <w:rPr>
        <w:rStyle w:val="a7"/>
        <w:noProof/>
      </w:rPr>
      <w:t>10</w:t>
    </w:r>
    <w:r>
      <w:rPr>
        <w:rStyle w:val="a7"/>
      </w:rPr>
      <w:fldChar w:fldCharType="end"/>
    </w:r>
  </w:p>
  <w:p w:rsidR="00372769" w:rsidRDefault="0037276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69" w:rsidRDefault="00372769">
    <w:pPr>
      <w:pStyle w:val="a6"/>
      <w:framePr w:wrap="around" w:vAnchor="text" w:hAnchor="margin" w:xAlign="right" w:y="1"/>
      <w:rPr>
        <w:rStyle w:val="a7"/>
      </w:rPr>
    </w:pPr>
    <w:r>
      <w:rPr>
        <w:rStyle w:val="a7"/>
        <w:rFonts w:hint="eastAsia"/>
      </w:rPr>
      <w:t>10-</w:t>
    </w:r>
    <w:r>
      <w:rPr>
        <w:rStyle w:val="a7"/>
      </w:rPr>
      <w:fldChar w:fldCharType="begin"/>
    </w:r>
    <w:r>
      <w:rPr>
        <w:rStyle w:val="a7"/>
      </w:rPr>
      <w:instrText xml:space="preserve">PAGE  </w:instrText>
    </w:r>
    <w:r>
      <w:rPr>
        <w:rStyle w:val="a7"/>
      </w:rPr>
      <w:fldChar w:fldCharType="separate"/>
    </w:r>
    <w:r w:rsidR="00B02325">
      <w:rPr>
        <w:rStyle w:val="a7"/>
        <w:noProof/>
      </w:rPr>
      <w:t>9</w:t>
    </w:r>
    <w:r>
      <w:rPr>
        <w:rStyle w:val="a7"/>
      </w:rPr>
      <w:fldChar w:fldCharType="end"/>
    </w:r>
  </w:p>
  <w:p w:rsidR="00372769" w:rsidRDefault="0037276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2C" w:rsidRDefault="0087352C">
      <w:r>
        <w:separator/>
      </w:r>
    </w:p>
  </w:footnote>
  <w:footnote w:type="continuationSeparator" w:id="0">
    <w:p w:rsidR="0087352C" w:rsidRDefault="00873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69" w:rsidRDefault="00372769">
    <w:pPr>
      <w:pStyle w:val="a3"/>
      <w:jc w:val="both"/>
    </w:pPr>
    <w:r>
      <w:rPr>
        <w:sz w:val="20"/>
      </w:rPr>
      <w:t>Chap</w:t>
    </w:r>
    <w:r>
      <w:rPr>
        <w:rFonts w:hint="eastAsia"/>
        <w:sz w:val="20"/>
      </w:rPr>
      <w:t>.</w:t>
    </w:r>
    <w:r>
      <w:rPr>
        <w:sz w:val="20"/>
      </w:rPr>
      <w:t xml:space="preserve"> 10. </w:t>
    </w:r>
    <w:r>
      <w:rPr>
        <w:rFonts w:eastAsia="標楷體" w:hint="eastAsia"/>
        <w:sz w:val="20"/>
      </w:rPr>
      <w:t>通風控制與降溫效果量化指標的建立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69" w:rsidRDefault="00372769">
    <w:pPr>
      <w:pStyle w:val="a5"/>
      <w:tabs>
        <w:tab w:val="clear" w:pos="8306"/>
        <w:tab w:val="right" w:pos="9600"/>
      </w:tabs>
      <w:rPr>
        <w:rFonts w:hint="eastAsia"/>
      </w:rPr>
    </w:pPr>
    <w:r>
      <w:rPr>
        <w:rFonts w:hint="eastAsia"/>
      </w:rPr>
      <w:t>環控農業工程學教材</w:t>
    </w:r>
    <w:r>
      <w:rPr>
        <w:rFonts w:hint="eastAsia"/>
      </w:rPr>
      <w:tab/>
    </w:r>
    <w:r>
      <w:rPr>
        <w:rFonts w:hint="eastAsia"/>
      </w:rPr>
      <w:tab/>
    </w:r>
    <w:r>
      <w:rPr>
        <w:rFonts w:hint="eastAsia"/>
      </w:rPr>
      <w:t>台大生機系方煒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A2FF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63B02D92"/>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51"/>
    <w:rsid w:val="00065688"/>
    <w:rsid w:val="001170CF"/>
    <w:rsid w:val="001430C6"/>
    <w:rsid w:val="0017575B"/>
    <w:rsid w:val="001E0B78"/>
    <w:rsid w:val="001E1292"/>
    <w:rsid w:val="00203EA7"/>
    <w:rsid w:val="00255C5B"/>
    <w:rsid w:val="0027115E"/>
    <w:rsid w:val="00372769"/>
    <w:rsid w:val="003A3051"/>
    <w:rsid w:val="004448A4"/>
    <w:rsid w:val="004D594C"/>
    <w:rsid w:val="0054607E"/>
    <w:rsid w:val="005E320C"/>
    <w:rsid w:val="006F2BAC"/>
    <w:rsid w:val="0072502C"/>
    <w:rsid w:val="00760367"/>
    <w:rsid w:val="007762C2"/>
    <w:rsid w:val="00816FF3"/>
    <w:rsid w:val="0087352C"/>
    <w:rsid w:val="00B02325"/>
    <w:rsid w:val="00B75C32"/>
    <w:rsid w:val="00C10E8F"/>
    <w:rsid w:val="00F55C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country-region"/>
  <w:shapeDefaults>
    <o:shapedefaults v:ext="edit" spidmax="1048"/>
    <o:shapelayout v:ext="edit">
      <o:idmap v:ext="edit" data="1"/>
    </o:shapelayout>
  </w:shapeDefaults>
  <w:decimalSymbol w:val="."/>
  <w:listSeparator w:val=","/>
  <w15:chartTrackingRefBased/>
  <w15:docId w15:val="{B5CB0471-300D-4674-984F-F1803FD6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2">
    <w:name w:val="heading 2"/>
    <w:basedOn w:val="a"/>
    <w:next w:val="a"/>
    <w:qFormat/>
    <w:pPr>
      <w:keepNext/>
      <w:snapToGrid w:val="0"/>
      <w:outlineLvl w:val="1"/>
    </w:pPr>
    <w:rPr>
      <w:rFonts w:ascii="Arial" w:hAnsi="Arial"/>
      <w:b/>
      <w:bCs/>
      <w:sz w:val="28"/>
      <w:szCs w:val="48"/>
    </w:rPr>
  </w:style>
  <w:style w:type="paragraph" w:styleId="3">
    <w:name w:val="heading 3"/>
    <w:basedOn w:val="a"/>
    <w:next w:val="a"/>
    <w:qFormat/>
    <w:pPr>
      <w:keepNext/>
      <w:snapToGrid w:val="0"/>
      <w:outlineLvl w:val="2"/>
    </w:pPr>
    <w:rPr>
      <w:rFonts w:ascii="Arial" w:hAnsi="Arial"/>
      <w:b/>
      <w:bCs/>
      <w:sz w:val="28"/>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28"/>
    </w:rPr>
  </w:style>
  <w:style w:type="paragraph" w:styleId="a4">
    <w:name w:val="Body Text Indent"/>
    <w:basedOn w:val="a"/>
    <w:pPr>
      <w:tabs>
        <w:tab w:val="right" w:leader="dot" w:pos="8100"/>
      </w:tabs>
      <w:ind w:left="6840"/>
    </w:pPr>
  </w:style>
  <w:style w:type="paragraph" w:styleId="20">
    <w:name w:val="Body Text Indent 2"/>
    <w:basedOn w:val="a"/>
    <w:pPr>
      <w:tabs>
        <w:tab w:val="right" w:leader="dot" w:pos="8100"/>
      </w:tabs>
      <w:ind w:left="3060"/>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Placeholder Text"/>
    <w:basedOn w:val="a0"/>
    <w:uiPriority w:val="99"/>
    <w:semiHidden/>
    <w:rsid w:val="001E1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8.jpeg"/><Relationship Id="rId21" Type="http://schemas.openxmlformats.org/officeDocument/2006/relationships/image" Target="media/image12.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oleObject" Target="embeddings/oleObject7.bin"/><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8.jpeg"/><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oleObject" Target="embeddings/oleObject6.bin"/><Relationship Id="rId53" Type="http://schemas.openxmlformats.org/officeDocument/2006/relationships/image" Target="media/image40.png"/><Relationship Id="rId58" Type="http://schemas.openxmlformats.org/officeDocument/2006/relationships/image" Target="media/image45.jpeg"/><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oleObject" Target="embeddings/oleObject3.bin"/><Relationship Id="rId14" Type="http://schemas.openxmlformats.org/officeDocument/2006/relationships/image" Target="media/image8.wmf"/><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5.png"/><Relationship Id="rId56" Type="http://schemas.openxmlformats.org/officeDocument/2006/relationships/image" Target="media/image43.jpeg"/><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5.wmf"/><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4.wmf"/><Relationship Id="rId59" Type="http://schemas.openxmlformats.org/officeDocument/2006/relationships/header" Target="header1.xml"/><Relationship Id="rId20" Type="http://schemas.openxmlformats.org/officeDocument/2006/relationships/image" Target="media/image11.jpeg"/><Relationship Id="rId41" Type="http://schemas.openxmlformats.org/officeDocument/2006/relationships/image" Target="media/image30.jpeg"/><Relationship Id="rId54" Type="http://schemas.openxmlformats.org/officeDocument/2006/relationships/image" Target="media/image41.pn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4.wmf"/><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6.png"/><Relationship Id="rId57" Type="http://schemas.openxmlformats.org/officeDocument/2006/relationships/image" Target="media/image44.jpeg"/><Relationship Id="rId10" Type="http://schemas.openxmlformats.org/officeDocument/2006/relationships/image" Target="media/image4.png"/><Relationship Id="rId31" Type="http://schemas.openxmlformats.org/officeDocument/2006/relationships/image" Target="media/image20.jpeg"/><Relationship Id="rId44" Type="http://schemas.openxmlformats.org/officeDocument/2006/relationships/image" Target="media/image33.wmf"/><Relationship Id="rId52" Type="http://schemas.openxmlformats.org/officeDocument/2006/relationships/image" Target="media/image39.png"/><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593</Words>
  <Characters>3386</Characters>
  <Application>Microsoft Office Word</Application>
  <DocSecurity>0</DocSecurity>
  <Lines>28</Lines>
  <Paragraphs>7</Paragraphs>
  <ScaleCrop>false</ScaleCrop>
  <Company>NTUame</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方煒</dc:creator>
  <cp:keywords/>
  <cp:lastModifiedBy>Wei FANG</cp:lastModifiedBy>
  <cp:revision>8</cp:revision>
  <cp:lastPrinted>2002-09-17T05:36:00Z</cp:lastPrinted>
  <dcterms:created xsi:type="dcterms:W3CDTF">2020-12-10T09:18:00Z</dcterms:created>
  <dcterms:modified xsi:type="dcterms:W3CDTF">2020-12-10T09:39:00Z</dcterms:modified>
</cp:coreProperties>
</file>